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B6FD5" w14:textId="0542CCA3" w:rsidR="00222C27" w:rsidRPr="00222C27" w:rsidRDefault="008106AD" w:rsidP="00222C27">
      <w:pPr>
        <w:rPr>
          <w:rFonts w:ascii="Times New Roman" w:hAnsi="Times New Roman" w:cs="Times New Roman"/>
          <w:lang w:val="ru-RU"/>
        </w:rPr>
      </w:pPr>
      <w:r w:rsidRPr="001828FC">
        <w:rPr>
          <w:rFonts w:ascii="Times New Roman" w:hAnsi="Times New Roman" w:cs="Times New Roman"/>
        </w:rPr>
        <w:t xml:space="preserve"> </w:t>
      </w:r>
    </w:p>
    <w:tbl>
      <w:tblPr>
        <w:tblStyle w:val="af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22C27" w14:paraId="457B1A72" w14:textId="77777777" w:rsidTr="00673E9C">
        <w:tc>
          <w:tcPr>
            <w:tcW w:w="5419" w:type="dxa"/>
          </w:tcPr>
          <w:p w14:paraId="53BA238C" w14:textId="77777777" w:rsidR="00222C27" w:rsidRDefault="00222C27" w:rsidP="00673E9C">
            <w:pPr>
              <w:pStyle w:val="af6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1EB2568A" wp14:editId="3AAEBEC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26F2A39A" w14:textId="77777777" w:rsidR="00222C27" w:rsidRDefault="00222C27" w:rsidP="00673E9C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CD9BF8B" wp14:editId="36D64D3B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339CD0" w14:textId="77777777" w:rsidR="00243711" w:rsidRPr="001828FC" w:rsidRDefault="008106AD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7D13C840" w14:textId="77777777" w:rsidR="00243711" w:rsidRPr="001828FC" w:rsidRDefault="008106AD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7AF646A4" w14:textId="77777777" w:rsidR="00243711" w:rsidRPr="001828FC" w:rsidRDefault="008106AD">
      <w:pPr>
        <w:spacing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  <w:r w:rsidRPr="001828FC">
        <w:rPr>
          <w:rFonts w:ascii="Times New Roman" w:eastAsia="Times New Roman" w:hAnsi="Times New Roman" w:cs="Times New Roman"/>
          <w:sz w:val="72"/>
          <w:szCs w:val="72"/>
        </w:rPr>
        <w:t xml:space="preserve"> </w:t>
      </w:r>
    </w:p>
    <w:p w14:paraId="55010A79" w14:textId="77777777" w:rsidR="00243711" w:rsidRPr="001828FC" w:rsidRDefault="008106AD">
      <w:pPr>
        <w:spacing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  <w:r w:rsidRPr="001828FC">
        <w:rPr>
          <w:rFonts w:ascii="Times New Roman" w:eastAsia="Times New Roman" w:hAnsi="Times New Roman" w:cs="Times New Roman"/>
          <w:sz w:val="72"/>
          <w:szCs w:val="72"/>
        </w:rPr>
        <w:t xml:space="preserve"> </w:t>
      </w:r>
    </w:p>
    <w:p w14:paraId="23FB9867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828FC">
        <w:rPr>
          <w:rFonts w:ascii="Times New Roman" w:eastAsia="Times New Roman" w:hAnsi="Times New Roman" w:cs="Times New Roman"/>
          <w:b/>
          <w:bCs/>
          <w:sz w:val="40"/>
          <w:szCs w:val="40"/>
        </w:rPr>
        <w:t>КОНКУРСНОЕ ЗАДАНИЕ КОМПЕТЕНЦИИ</w:t>
      </w:r>
    </w:p>
    <w:p w14:paraId="06127619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828FC">
        <w:rPr>
          <w:rFonts w:ascii="Times New Roman" w:eastAsia="Times New Roman" w:hAnsi="Times New Roman" w:cs="Times New Roman"/>
          <w:b/>
          <w:bCs/>
          <w:sz w:val="36"/>
          <w:szCs w:val="36"/>
        </w:rPr>
        <w:t>«Технологии искусственного интеллекта для автоматизации складских логистических процессов»</w:t>
      </w:r>
    </w:p>
    <w:p w14:paraId="4F0C21FC" w14:textId="7239AE50" w:rsidR="00243711" w:rsidRPr="00222C27" w:rsidRDefault="00203F75" w:rsidP="00222C2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 w:rsidRPr="00222C27">
        <w:rPr>
          <w:rFonts w:ascii="Times New Roman" w:eastAsia="Times New Roman" w:hAnsi="Times New Roman" w:cs="Times New Roman"/>
          <w:b/>
          <w:bCs/>
          <w:sz w:val="40"/>
          <w:szCs w:val="40"/>
        </w:rPr>
        <w:t>Финал</w:t>
      </w:r>
      <w:r w:rsidR="00222C27" w:rsidRPr="00222C27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а </w:t>
      </w:r>
      <w:r w:rsidR="008106AD" w:rsidRPr="001828FC">
        <w:rPr>
          <w:rFonts w:ascii="Times New Roman" w:eastAsia="Times New Roman" w:hAnsi="Times New Roman" w:cs="Times New Roman"/>
          <w:b/>
          <w:bCs/>
          <w:sz w:val="40"/>
          <w:szCs w:val="40"/>
        </w:rPr>
        <w:t>чемпионата высоких технологий</w:t>
      </w:r>
      <w:r w:rsidR="00222C2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2026</w:t>
      </w:r>
    </w:p>
    <w:p w14:paraId="1F80A3AE" w14:textId="5DF5C1D5" w:rsidR="00243711" w:rsidRPr="001828FC" w:rsidRDefault="00222C27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г. </w:t>
      </w:r>
      <w:r w:rsidR="00FC05BF" w:rsidRPr="001828FC">
        <w:rPr>
          <w:rFonts w:ascii="Times New Roman" w:eastAsia="Times New Roman" w:hAnsi="Times New Roman" w:cs="Times New Roman"/>
          <w:sz w:val="40"/>
          <w:szCs w:val="40"/>
          <w:lang w:val="ru-RU"/>
        </w:rPr>
        <w:t>Великий Новгород</w:t>
      </w:r>
    </w:p>
    <w:p w14:paraId="0CC1260D" w14:textId="3819FA7F" w:rsidR="00243711" w:rsidRDefault="00243711">
      <w:pPr>
        <w:spacing w:line="360" w:lineRule="auto"/>
        <w:rPr>
          <w:rFonts w:ascii="Times New Roman" w:eastAsia="Times New Roman" w:hAnsi="Times New Roman" w:cs="Times New Roman"/>
          <w:lang w:val="ru-RU"/>
        </w:rPr>
      </w:pPr>
    </w:p>
    <w:p w14:paraId="27139AD5" w14:textId="77777777" w:rsidR="00222C27" w:rsidRDefault="00222C27">
      <w:pPr>
        <w:spacing w:line="360" w:lineRule="auto"/>
        <w:rPr>
          <w:rFonts w:ascii="Times New Roman" w:eastAsia="Times New Roman" w:hAnsi="Times New Roman" w:cs="Times New Roman"/>
          <w:lang w:val="ru-RU"/>
        </w:rPr>
      </w:pPr>
    </w:p>
    <w:p w14:paraId="28B5FEAB" w14:textId="77777777" w:rsidR="00222C27" w:rsidRPr="00222C27" w:rsidRDefault="00222C27">
      <w:pPr>
        <w:spacing w:line="360" w:lineRule="auto"/>
        <w:rPr>
          <w:rFonts w:ascii="Times New Roman" w:eastAsia="Times New Roman" w:hAnsi="Times New Roman" w:cs="Times New Roman"/>
          <w:lang w:val="ru-RU"/>
        </w:rPr>
      </w:pPr>
    </w:p>
    <w:p w14:paraId="68DD70AD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12388048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1C9DFF0F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744E9F10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073926FF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3699B39E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418C89F7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4795B334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</w:rPr>
        <w:t xml:space="preserve"> </w:t>
      </w:r>
    </w:p>
    <w:p w14:paraId="559F0577" w14:textId="43DB024B" w:rsidR="00243711" w:rsidRPr="001828FC" w:rsidRDefault="008106AD" w:rsidP="008106AD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2026 г.</w:t>
      </w:r>
    </w:p>
    <w:p w14:paraId="50A189CF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28F98650" w14:textId="567B460E" w:rsidR="00243711" w:rsidRPr="001828FC" w:rsidRDefault="008106AD" w:rsidP="009C7F28">
      <w:pPr>
        <w:spacing w:line="36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1828FC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="Arial" w:hAnsi="Times New Roman" w:cs="Times New Roman"/>
          <w:color w:val="auto"/>
          <w:sz w:val="22"/>
          <w:szCs w:val="22"/>
          <w:lang w:val="ru"/>
        </w:rPr>
        <w:id w:val="13013425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2C0E33" w14:textId="049519BD" w:rsidR="00AB2363" w:rsidRPr="001828FC" w:rsidRDefault="00E23F93" w:rsidP="00C05FB6">
          <w:pPr>
            <w:pStyle w:val="af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1828FC">
            <w:rPr>
              <w:rFonts w:ascii="Times New Roman" w:hAnsi="Times New Roman" w:cs="Times New Roman"/>
              <w:color w:val="000000" w:themeColor="text1"/>
            </w:rPr>
            <w:fldChar w:fldCharType="begin"/>
          </w:r>
          <w:r w:rsidRPr="001828FC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1828FC">
            <w:rPr>
              <w:rFonts w:ascii="Times New Roman" w:hAnsi="Times New Roman" w:cs="Times New Roman"/>
              <w:color w:val="000000" w:themeColor="text1"/>
            </w:rPr>
            <w:fldChar w:fldCharType="separate"/>
          </w:r>
          <w:hyperlink w:anchor="_Toc237281997" w:history="1">
            <w:r w:rsidR="00AB2363" w:rsidRPr="001828FC">
              <w:rPr>
                <w:rStyle w:val="af1"/>
                <w:rFonts w:ascii="Times New Roman" w:hAnsi="Times New Roman" w:cs="Times New Roman"/>
                <w:noProof/>
                <w:color w:val="000000" w:themeColor="text1"/>
                <w:spacing w:val="5"/>
                <w:sz w:val="28"/>
                <w:szCs w:val="28"/>
              </w:rPr>
              <w:t>ИСПОЛЬЗУЕМЫЕ СОКРАЩЕНИЯ</w:t>
            </w:r>
          </w:hyperlink>
        </w:p>
        <w:p w14:paraId="74298BBF" w14:textId="728BC8AB" w:rsidR="00AB2363" w:rsidRPr="001828FC" w:rsidRDefault="00AB2363">
          <w:pPr>
            <w:pStyle w:val="1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1998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1.ОСНОВНЫЕ ТРЕБОВАНИЯ КОМПЕТЕНЦИИ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_Toc237281998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E31AB1" w14:textId="7108C615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1999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1.1. Общие сведения о требованиях компетенции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_Toc237281999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83DF54" w14:textId="202F880C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0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1.2. Перечень профессиональных задач специалиста</w:t>
            </w:r>
            <w:r w:rsidRPr="001828FC">
              <w:rPr>
                <w:rStyle w:val="af1"/>
                <w:rFonts w:ascii="Times New Roman" w:hAnsi="Times New Roman" w:cs="Times New Roman"/>
                <w:noProof/>
                <w:lang w:val="ru-RU"/>
              </w:rPr>
              <w:t xml:space="preserve"> </w:t>
            </w:r>
            <w:r w:rsidRPr="001828FC">
              <w:rPr>
                <w:rStyle w:val="af1"/>
                <w:rFonts w:ascii="Times New Roman" w:hAnsi="Times New Roman" w:cs="Times New Roman"/>
                <w:noProof/>
              </w:rPr>
              <w:t>по компетенции «Технологии искусственного интеллекта для автоматизации логистических процессов»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_Toc237282000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D1B6A10" w14:textId="1C61259C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1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Перечень профессиональных задач специалиста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_Toc237282001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C0CBC5" w14:textId="082DDBD4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2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1.3. Требования к схеме оценки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_Toc237282002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5603E2" w14:textId="05C6E53E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3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1.4. Спецификация оценки компетенции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_Toc237282003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DFBB3D" w14:textId="2DD057F4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4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1.5. Содержание конкурсного задания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_Toc237282004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1EC73D" w14:textId="4D7769C2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5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1.5.1. Разработка/выбор конкурсного задания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_Toc237282005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CE2BDA" w14:textId="47C4D42F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6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1.5.2. Структура модулей конкурсного задания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_Toc237282006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7528FB" w14:textId="6AF59305" w:rsidR="00AB2363" w:rsidRPr="001828FC" w:rsidRDefault="00AB2363" w:rsidP="00222C27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7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А. Автоматизированная обработка логистической документации с использованием нейросетей (инвариант).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_Toc237282007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B1F669" w14:textId="4E200993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8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Б. Генерация аналитических отчётов и документов средствами ИИ (инвариант).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_Toc237282008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46C9B9" w14:textId="229C79D0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09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В. Интеллектуальный анализ своевременности выгрузки и загрузки а/м на складе (вариатив).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_Toc237282009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B5A528" w14:textId="7FF03497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0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Г. Разработка требований к перевозке опасных грузов по ДОПОГ с помощью ИИ (инвариант).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_Toc237282010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98DDF67" w14:textId="77147109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1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Д. Оптимизация размещения товаров на складе с помощью ИИ (вариатив).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_Toc237282011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C02D3C" w14:textId="7D72A8BE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2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Е. Применение компьютерного зрения для контроля складских операций (вариатив).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_Toc237282012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944730" w14:textId="305574EF" w:rsidR="00AB2363" w:rsidRPr="001828FC" w:rsidRDefault="00AB2363">
          <w:pPr>
            <w:pStyle w:val="3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3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Модуль Ж. Презентация результатов применения ИИ в логистике (инвариант).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_Toc237282013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7BE7F6" w14:textId="178D3866" w:rsidR="00AB2363" w:rsidRPr="001828FC" w:rsidRDefault="00AB2363">
          <w:pPr>
            <w:pStyle w:val="1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4" w:history="1">
            <w:r w:rsidRPr="001828FC">
              <w:rPr>
                <w:rStyle w:val="af1"/>
                <w:rFonts w:ascii="Times New Roman" w:hAnsi="Times New Roman" w:cs="Times New Roman"/>
                <w:noProof/>
              </w:rPr>
              <w:t>2. СПЕЦИАЛЬНЫЕ ПРАВИЛА КОМПЕТЕНЦИИ</w:t>
            </w:r>
            <w:r w:rsidRPr="001828FC">
              <w:rPr>
                <w:rStyle w:val="af1"/>
                <w:rFonts w:ascii="Times New Roman" w:hAnsi="Times New Roman" w:cs="Times New Roman"/>
                <w:i/>
                <w:iCs/>
                <w:noProof/>
                <w:vertAlign w:val="superscript"/>
              </w:rPr>
              <w:t>[2]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_Toc237282014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7E94F1" w14:textId="596BB4B9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5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2.1. Личный инструмент конкурсанта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_Toc237282015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24D3D1" w14:textId="49C47304" w:rsidR="00AB2363" w:rsidRPr="001828FC" w:rsidRDefault="00AB2363">
          <w:pPr>
            <w:pStyle w:val="2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6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2.2. Материалы, оборудование и инструменты,</w:t>
            </w:r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запрещенные на площадке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_Toc237282016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DED2EA" w14:textId="7E085877" w:rsidR="00AB2363" w:rsidRPr="001828FC" w:rsidRDefault="00AB2363">
          <w:pPr>
            <w:pStyle w:val="10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lang w:val="ru-RU"/>
            </w:rPr>
          </w:pPr>
          <w:hyperlink w:anchor="_Toc237282017" w:history="1">
            <w:r w:rsidRPr="001828FC">
              <w:rPr>
                <w:rStyle w:val="af1"/>
                <w:rFonts w:ascii="Times New Roman" w:hAnsi="Times New Roman" w:cs="Times New Roman"/>
                <w:b/>
                <w:bCs/>
                <w:noProof/>
              </w:rPr>
              <w:t>3. Приложения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instrText xml:space="preserve"> PAGEREF _Toc237282017 \h </w:instrTex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1828F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CAB63B" w14:textId="77777777" w:rsidR="00C05FB6" w:rsidRPr="001828FC" w:rsidRDefault="00E23F93">
          <w:pPr>
            <w:rPr>
              <w:rFonts w:ascii="Times New Roman" w:hAnsi="Times New Roman" w:cs="Times New Roman"/>
              <w:b/>
              <w:bCs/>
            </w:rPr>
          </w:pPr>
          <w:r w:rsidRPr="001828FC">
            <w:rPr>
              <w:rFonts w:ascii="Times New Roman" w:hAnsi="Times New Roman" w:cs="Times New Roman"/>
              <w:b/>
              <w:bCs/>
              <w:color w:val="000000" w:themeColor="text1"/>
            </w:rPr>
            <w:fldChar w:fldCharType="end"/>
          </w:r>
        </w:p>
      </w:sdtContent>
    </w:sdt>
    <w:p w14:paraId="0A576874" w14:textId="32754AFE" w:rsidR="00E23F93" w:rsidRPr="001828FC" w:rsidRDefault="00E23F93">
      <w:pPr>
        <w:rPr>
          <w:rFonts w:ascii="Times New Roman" w:hAnsi="Times New Roman" w:cs="Times New Roman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944302C" w14:textId="1ED27175" w:rsidR="00243711" w:rsidRPr="001828FC" w:rsidRDefault="008106AD" w:rsidP="00B355C7">
      <w:pPr>
        <w:pStyle w:val="1"/>
        <w:jc w:val="center"/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</w:pPr>
      <w:bookmarkStart w:id="0" w:name="_Toc237281997"/>
      <w:r w:rsidRPr="001828FC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lastRenderedPageBreak/>
        <w:t>ИСПОЛЬЗУЕМЫЕ СОКРАЩЕНИЯ</w:t>
      </w:r>
      <w:bookmarkEnd w:id="0"/>
    </w:p>
    <w:p w14:paraId="67F8B9F6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ФГОС – Федеральный государственный образовательный стандарт</w:t>
      </w:r>
    </w:p>
    <w:p w14:paraId="4C02F220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ПС – Профессиональный стандарт</w:t>
      </w:r>
    </w:p>
    <w:p w14:paraId="280F94B6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КЗ – Конкурсное задание</w:t>
      </w:r>
    </w:p>
    <w:p w14:paraId="78C8D0D9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ИЛ – Инфраструктурный лист</w:t>
      </w:r>
    </w:p>
    <w:p w14:paraId="4B0100A7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ИИ – Искусственный интеллект</w:t>
      </w:r>
    </w:p>
    <w:p w14:paraId="0082EF32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ЛЯМ – Локальная языковая модель</w:t>
      </w:r>
    </w:p>
    <w:p w14:paraId="3A1F138D" w14:textId="74459176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КЗ</w:t>
      </w:r>
      <w:r w:rsidR="00A53946" w:rsidRPr="001828FC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– Компьютерное зрение</w:t>
      </w:r>
    </w:p>
    <w:p w14:paraId="553DDF84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API – Application Programming Interface (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программный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интерфейс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41B4A158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UI – User Interface (пользовательский интерфейс)</w:t>
      </w:r>
    </w:p>
    <w:p w14:paraId="499E975E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CSV – Comma-Separated Values (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текстового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файла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6421C84A" w14:textId="1EED2DAF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LIFO – Last In, First Out (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последним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пришёл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703B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ушёл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7F0DA23C" w14:textId="37FFADCC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FIFO – First In, First Out (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пришёл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703B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ушёл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4915D274" w14:textId="7C8507A3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8087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Н – Товарно-транспортная накладная</w:t>
      </w:r>
    </w:p>
    <w:p w14:paraId="65379351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СКО – Складские операции</w:t>
      </w:r>
    </w:p>
    <w:p w14:paraId="201B68D6" w14:textId="77777777" w:rsidR="00243711" w:rsidRPr="0006400A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ML</w:t>
      </w:r>
      <w:r w:rsidRPr="000640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Machine</w:t>
      </w:r>
      <w:r w:rsidRPr="000640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  <w:lang w:val="en-US"/>
        </w:rPr>
        <w:t>Learning</w:t>
      </w:r>
      <w:r w:rsidRPr="000640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машинное</w:t>
      </w:r>
      <w:r w:rsidRPr="000640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06400A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5691AE7C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ДОПОГ – Европейское соглашение о международной дорожной перевозке опасных грузов</w:t>
      </w:r>
    </w:p>
    <w:p w14:paraId="2DDFB599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ABC/XYZ – методы классификации запасов по объёму спроса и стабильности спроса</w:t>
      </w:r>
    </w:p>
    <w:p w14:paraId="7A466D4B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CMR – международная товарно-транспортная накладная</w:t>
      </w:r>
    </w:p>
    <w:p w14:paraId="7ADBD7B8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VLM – мультимодальная (визуально-языковая) модель</w:t>
      </w:r>
    </w:p>
    <w:p w14:paraId="58DF772A" w14:textId="78C30070" w:rsidR="00243711" w:rsidRPr="001828FC" w:rsidRDefault="008106AD" w:rsidP="00B355C7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Quelmap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– локальный инструмент для выполнения расчётов на базе языковой модели</w:t>
      </w:r>
    </w:p>
    <w:p w14:paraId="466490CF" w14:textId="77777777" w:rsidR="008106AD" w:rsidRPr="001828FC" w:rsidRDefault="008106AD">
      <w:pP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br w:type="page"/>
      </w:r>
    </w:p>
    <w:p w14:paraId="0FEB5EC0" w14:textId="525FF5C6" w:rsidR="00243711" w:rsidRPr="001828FC" w:rsidRDefault="008106AD" w:rsidP="00B355C7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1" w:name="_Toc237281998"/>
      <w:r w:rsidRPr="001828F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1.ОСНОВНЫЕ ТРЕБОВАНИЯ КОМПЕТЕНЦИИ</w:t>
      </w:r>
      <w:bookmarkEnd w:id="1"/>
    </w:p>
    <w:p w14:paraId="539EB315" w14:textId="77777777" w:rsidR="00243711" w:rsidRPr="001828FC" w:rsidRDefault="008106AD" w:rsidP="00F64531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237281999"/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1.1. Общие сведения о требованиях компетенции</w:t>
      </w:r>
      <w:bookmarkEnd w:id="2"/>
    </w:p>
    <w:p w14:paraId="0A490379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Требования компетенции определяют знания, умения и навыки применения современных технологий искусственного интеллекта для автоматизации рутинных операций в логистике и управлении складом.</w:t>
      </w:r>
    </w:p>
    <w:p w14:paraId="2E170071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Целью соревнований является демонстрация способности специалиста использовать локальные языковые модели и системы компьютерного зрения для оптимизации логистических процессов без необходимости написания программного кода.</w:t>
      </w:r>
    </w:p>
    <w:p w14:paraId="4378AD77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специалистов/рабочих и участия их в конкурсах профессионального мастерства.</w:t>
      </w:r>
    </w:p>
    <w:p w14:paraId="07A393D6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435023C9" w14:textId="0FE0396D" w:rsidR="00243711" w:rsidRPr="001828FC" w:rsidRDefault="008106AD" w:rsidP="00932E0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CA12DFA" w14:textId="5F4A5005" w:rsidR="00243711" w:rsidRPr="001828FC" w:rsidRDefault="008106AD" w:rsidP="00932E0C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237282000"/>
      <w:r w:rsidRPr="001828FC">
        <w:rPr>
          <w:rFonts w:ascii="Times New Roman" w:hAnsi="Times New Roman" w:cs="Times New Roman"/>
          <w:sz w:val="28"/>
          <w:szCs w:val="28"/>
        </w:rPr>
        <w:t>1.2. Перечень профессиональных задач специалиста</w:t>
      </w:r>
      <w:r w:rsidR="00932E0C" w:rsidRPr="001828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8FC">
        <w:rPr>
          <w:rFonts w:ascii="Times New Roman" w:hAnsi="Times New Roman" w:cs="Times New Roman"/>
          <w:sz w:val="28"/>
          <w:szCs w:val="28"/>
        </w:rPr>
        <w:t>по компетенции «Технологии искусственного интеллекта для автоматизации</w:t>
      </w:r>
      <w:r w:rsidR="00B12F10" w:rsidRPr="001828FC">
        <w:rPr>
          <w:rFonts w:ascii="Times New Roman" w:hAnsi="Times New Roman" w:cs="Times New Roman"/>
          <w:sz w:val="28"/>
          <w:szCs w:val="28"/>
          <w:lang w:val="ru-RU"/>
        </w:rPr>
        <w:t xml:space="preserve"> складских</w:t>
      </w:r>
      <w:r w:rsidRPr="001828FC">
        <w:rPr>
          <w:rFonts w:ascii="Times New Roman" w:hAnsi="Times New Roman" w:cs="Times New Roman"/>
          <w:sz w:val="28"/>
          <w:szCs w:val="28"/>
        </w:rPr>
        <w:t xml:space="preserve"> логистических процессов»</w:t>
      </w:r>
      <w:bookmarkEnd w:id="3"/>
    </w:p>
    <w:p w14:paraId="4E6DCA54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Перечень видов профессиональной деятельности, умений, знаний и профессиональных трудовых функций специалиста базируется на требованиях современного рынка труда к данному специалисту.</w:t>
      </w:r>
    </w:p>
    <w:p w14:paraId="64F7D1C1" w14:textId="77777777" w:rsidR="00243711" w:rsidRPr="001828FC" w:rsidRDefault="00243711">
      <w:pPr>
        <w:spacing w:line="360" w:lineRule="auto"/>
        <w:rPr>
          <w:rFonts w:ascii="Times New Roman" w:eastAsia="Calibri" w:hAnsi="Times New Roman" w:cs="Times New Roman"/>
        </w:rPr>
      </w:pPr>
    </w:p>
    <w:p w14:paraId="1236BFC5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F3D1FB" w14:textId="77777777" w:rsidR="00932E0C" w:rsidRPr="001828FC" w:rsidRDefault="00932E0C">
      <w:pPr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9679632" w14:textId="2807CA97" w:rsidR="00243711" w:rsidRPr="001828FC" w:rsidRDefault="008106AD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p w14:paraId="75F9EDC1" w14:textId="77777777" w:rsidR="00243711" w:rsidRPr="001828FC" w:rsidRDefault="008106AD" w:rsidP="00932E0C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237282001"/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профессиональных задач специалиста</w:t>
      </w:r>
      <w:bookmarkEnd w:id="4"/>
    </w:p>
    <w:tbl>
      <w:tblPr>
        <w:tblStyle w:val="a6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70"/>
        <w:gridCol w:w="6759"/>
        <w:gridCol w:w="1496"/>
      </w:tblGrid>
      <w:tr w:rsidR="00243711" w:rsidRPr="001828FC" w14:paraId="72778660" w14:textId="77777777">
        <w:trPr>
          <w:trHeight w:val="555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2ED0B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7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C7013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461C4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Важность в %</w:t>
            </w:r>
          </w:p>
        </w:tc>
      </w:tr>
      <w:tr w:rsidR="00243711" w:rsidRPr="001828FC" w14:paraId="183460FE" w14:textId="77777777">
        <w:trPr>
          <w:trHeight w:val="57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AF979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186AE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Автоматизированная обработка логистической документации с использованием нейросетей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86E19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</w:tr>
      <w:tr w:rsidR="00243711" w:rsidRPr="001828FC" w14:paraId="38779E7C" w14:textId="77777777">
        <w:trPr>
          <w:trHeight w:val="250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9B4AF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57131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270ADBB9" w14:textId="70A9FDFB" w:rsidR="00CD038F" w:rsidRPr="00CD038F" w:rsidRDefault="00CD038F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типовые ошибки при заполнении логистических документов и их правовые последствия</w:t>
            </w:r>
          </w:p>
          <w:p w14:paraId="17C7A3A0" w14:textId="4BBCDA2D" w:rsidR="00CD038F" w:rsidRPr="00CD038F" w:rsidRDefault="00CD038F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нормативные требования к оформлению документации (отраслевые стандарты, ГОСТ)</w:t>
            </w:r>
          </w:p>
          <w:p w14:paraId="7D92D701" w14:textId="2B091DC4" w:rsidR="00CD038F" w:rsidRPr="00CD038F" w:rsidRDefault="00CD038F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состав обязательных реквизитов транспортных и складских документов</w:t>
            </w:r>
          </w:p>
          <w:p w14:paraId="3FD7778A" w14:textId="1A178780" w:rsidR="00CD038F" w:rsidRPr="00CD038F" w:rsidRDefault="00CD038F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виды и назначение логистических документов (Т</w:t>
            </w:r>
            <w:r w:rsidR="00891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Н, CMR, накладные, заявки, акты</w:t>
            </w:r>
            <w:r w:rsidRPr="00CD03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55A459EA" w14:textId="4B8170F6" w:rsidR="00243711" w:rsidRPr="001828FC" w:rsidRDefault="008106AD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работы локальных языковых моделей</w:t>
            </w:r>
          </w:p>
          <w:p w14:paraId="1D1A3C2E" w14:textId="5362F5B7" w:rsidR="00243711" w:rsidRPr="001828FC" w:rsidRDefault="008106AD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основы формирования эффективных текстовых запросов к нейросети</w:t>
            </w:r>
          </w:p>
          <w:p w14:paraId="12835FD8" w14:textId="246C1CB5" w:rsidR="00243711" w:rsidRPr="001828FC" w:rsidRDefault="008106AD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форматы логистических документов и требования к их обработке</w:t>
            </w:r>
          </w:p>
          <w:p w14:paraId="55009E9C" w14:textId="3616D167" w:rsidR="00243711" w:rsidRPr="001828FC" w:rsidRDefault="008106AD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методы извлечения структурированных данных из</w:t>
            </w:r>
            <w:r w:rsidR="004F4D21"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текстовых документов</w:t>
            </w:r>
          </w:p>
          <w:p w14:paraId="13D1A8E8" w14:textId="167941DA" w:rsidR="00243711" w:rsidRPr="001828FC" w:rsidRDefault="008106AD" w:rsidP="004F4D21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способы валидации данных, полученных от нейросети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984C6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A5C24DD" w14:textId="77777777">
        <w:trPr>
          <w:trHeight w:val="333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CCF1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5EF99" w14:textId="7DC5D227" w:rsidR="00CD038F" w:rsidRPr="00CD038F" w:rsidRDefault="008106AD" w:rsidP="00CD0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7CE1FCC4" w14:textId="21974C46" w:rsidR="00CD038F" w:rsidRPr="00CD038F" w:rsidRDefault="00CD038F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проверять корректность извлечённых данных относительно требований документооборота</w:t>
            </w:r>
          </w:p>
          <w:p w14:paraId="0F5922B1" w14:textId="196CC583" w:rsidR="00CD038F" w:rsidRPr="00CD038F" w:rsidRDefault="00CD038F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38F">
              <w:rPr>
                <w:rFonts w:ascii="Times New Roman" w:hAnsi="Times New Roman" w:cs="Times New Roman"/>
                <w:sz w:val="24"/>
                <w:szCs w:val="24"/>
              </w:rPr>
              <w:t>распознавать и классифицировать входящую логистическую документацию</w:t>
            </w:r>
          </w:p>
          <w:p w14:paraId="1F5B71B2" w14:textId="178974F9" w:rsidR="00243711" w:rsidRPr="001828FC" w:rsidRDefault="008106AD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и запускать локальные языковые модели (например, </w:t>
            </w:r>
            <w:proofErr w:type="spellStart"/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Ollama</w:t>
            </w:r>
            <w:proofErr w:type="spellEnd"/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аналог)</w:t>
            </w:r>
          </w:p>
          <w:p w14:paraId="1225868B" w14:textId="21B18823" w:rsidR="00243711" w:rsidRPr="001828FC" w:rsidRDefault="008106AD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формулировать точные </w:t>
            </w:r>
            <w:proofErr w:type="spellStart"/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промпты</w:t>
            </w:r>
            <w:proofErr w:type="spellEnd"/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извлечения информации из накладных, заявок и сопроводительных документов</w:t>
            </w:r>
          </w:p>
          <w:p w14:paraId="44A743E9" w14:textId="32C05B77" w:rsidR="00243711" w:rsidRPr="001828FC" w:rsidRDefault="008106AD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интерфейсом взаимодействия с языковой моделью</w:t>
            </w:r>
          </w:p>
          <w:p w14:paraId="5FE50B13" w14:textId="1881B947" w:rsidR="00243711" w:rsidRPr="001828FC" w:rsidRDefault="008106AD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структурировать полученные от нейросети данные в табличном виде (например, в Excel или аналог)</w:t>
            </w:r>
          </w:p>
          <w:p w14:paraId="70E6B20A" w14:textId="43AD927D" w:rsidR="00243711" w:rsidRPr="001828FC" w:rsidRDefault="008106AD" w:rsidP="004F4D21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проверять корректность обработанной информации</w:t>
            </w:r>
          </w:p>
          <w:p w14:paraId="5D49172D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08C4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</w:tr>
      <w:tr w:rsidR="00243711" w:rsidRPr="001828FC" w14:paraId="57C19D80" w14:textId="77777777">
        <w:trPr>
          <w:trHeight w:val="57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F0E12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BB5F0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Генерация аналитических отчетов и документов средствами 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F7328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243711" w:rsidRPr="001828FC" w14:paraId="0909159F" w14:textId="77777777">
        <w:trPr>
          <w:trHeight w:val="195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40B6C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6F27F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B915E53" w14:textId="165772B5" w:rsidR="004D1F79" w:rsidRDefault="004D1F79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требования к деловой переписке и отчётности в цепочке поставок</w:t>
            </w:r>
          </w:p>
          <w:p w14:paraId="33D838F6" w14:textId="090DF97B" w:rsidR="004D1F79" w:rsidRPr="004D1F79" w:rsidRDefault="004D1F79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структуру и содержание основных логистических отчётов (по оборачиваемости, остаткам, отклонениям)</w:t>
            </w:r>
          </w:p>
          <w:p w14:paraId="32DC5E62" w14:textId="77777777" w:rsidR="004D1F79" w:rsidRPr="004D1F79" w:rsidRDefault="004D1F79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порядок согласования и передачи отчётной документации между участниками процесса</w:t>
            </w:r>
          </w:p>
          <w:p w14:paraId="3B89410D" w14:textId="24338BFF" w:rsidR="004D1F79" w:rsidRPr="004D1F79" w:rsidRDefault="004D1F79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 логистических процессов (KPI: уровень сервиса, срок доставки, точность сборки)</w:t>
            </w:r>
          </w:p>
          <w:p w14:paraId="0CC1B7D3" w14:textId="6FBCDD78" w:rsidR="00243711" w:rsidRPr="001828FC" w:rsidRDefault="008106AD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структуру различных видов логистических отчетов</w:t>
            </w:r>
          </w:p>
          <w:p w14:paraId="7EB5CA47" w14:textId="24873910" w:rsidR="00243711" w:rsidRPr="001828FC" w:rsidRDefault="008106AD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анализа данных о поставках и складских операциях</w:t>
            </w:r>
          </w:p>
          <w:p w14:paraId="1F1E0194" w14:textId="72A4ED4E" w:rsidR="00243711" w:rsidRPr="001828FC" w:rsidRDefault="008106AD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деловой документации</w:t>
            </w:r>
          </w:p>
          <w:p w14:paraId="5D2F40F0" w14:textId="3C30C904" w:rsidR="00243711" w:rsidRPr="001828FC" w:rsidRDefault="008106AD" w:rsidP="004D1F79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методы адаптации стиля изложения под разные аудитории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B1D89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4EC9045" w14:textId="77777777">
        <w:trPr>
          <w:trHeight w:val="277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2A30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23A78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0EE8ECCE" w14:textId="5A98FEEB" w:rsidR="004D1F79" w:rsidRPr="004D1F79" w:rsidRDefault="004D1F79" w:rsidP="004D1F7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итогового документа нормам делового документооборота</w:t>
            </w:r>
          </w:p>
          <w:p w14:paraId="32E137D5" w14:textId="3933AFB8" w:rsidR="004D1F79" w:rsidRPr="004D1F79" w:rsidRDefault="004D1F79" w:rsidP="004D1F7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интерпретировать сгенерированные выводы и соотносить их с реальными логистическими процессами</w:t>
            </w:r>
          </w:p>
          <w:p w14:paraId="5F3D3176" w14:textId="47FF9418" w:rsidR="004D1F79" w:rsidRPr="004D1F79" w:rsidRDefault="004D1F79" w:rsidP="004D1F7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определять состав данных, необходимых для формирования конкретного отчёта</w:t>
            </w:r>
          </w:p>
          <w:p w14:paraId="7C99EEEC" w14:textId="0D610D05" w:rsidR="00243711" w:rsidRPr="004D1F79" w:rsidRDefault="008106AD" w:rsidP="00CB243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загружать исходные данные в контекст языковой модели</w:t>
            </w:r>
          </w:p>
          <w:p w14:paraId="386FD210" w14:textId="28F6C6FE" w:rsidR="00243711" w:rsidRPr="004D1F79" w:rsidRDefault="008106AD" w:rsidP="00CB243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формулировать задачи по анализу данных и генерации выводов</w:t>
            </w:r>
          </w:p>
          <w:p w14:paraId="34DA933E" w14:textId="1E3CC9E1" w:rsidR="00243711" w:rsidRPr="004D1F79" w:rsidRDefault="008106AD" w:rsidP="00CB243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и дорабатывать сгенерированные тексты через уточняющие </w:t>
            </w:r>
            <w:proofErr w:type="spellStart"/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</w:p>
          <w:p w14:paraId="404F8CC9" w14:textId="01F1E9D5" w:rsidR="00243711" w:rsidRPr="004D1F79" w:rsidRDefault="008106AD" w:rsidP="00CB243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создавать различные версии документов для разных получателей</w:t>
            </w:r>
          </w:p>
          <w:p w14:paraId="46D8DE00" w14:textId="75880D6A" w:rsidR="00243711" w:rsidRPr="001828FC" w:rsidRDefault="008106AD" w:rsidP="00CB2439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D1F79">
              <w:rPr>
                <w:rFonts w:ascii="Times New Roman" w:hAnsi="Times New Roman" w:cs="Times New Roman"/>
                <w:sz w:val="24"/>
                <w:szCs w:val="24"/>
              </w:rPr>
              <w:t>оценивать качество и релевантность сгенерированного контента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97DD2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52250472" w14:textId="77777777">
        <w:trPr>
          <w:trHeight w:val="30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77CA2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53D54" w14:textId="7C58CFF0" w:rsidR="00243711" w:rsidRPr="001828FC" w:rsidRDefault="00C968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Интеллектуальный анализ своевременности выгрузки и загрузки а/м на складе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E7756" w14:textId="77777777" w:rsidR="00243711" w:rsidRPr="001828FC" w:rsidRDefault="008106A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</w:tr>
      <w:tr w:rsidR="00243711" w:rsidRPr="001828FC" w14:paraId="57962416" w14:textId="77777777">
        <w:trPr>
          <w:trHeight w:val="195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59F6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01653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00CB37FF" w14:textId="3F3AB9B9" w:rsidR="00E74EFE" w:rsidRPr="00E74EFE" w:rsidRDefault="00E74EFE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нормативы и регламенты времени обработки транспортных средств на складе</w:t>
            </w:r>
          </w:p>
          <w:p w14:paraId="4AF3B6F6" w14:textId="2717BB72" w:rsidR="00E74EFE" w:rsidRPr="00E74EFE" w:rsidRDefault="00E74EFE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факторы, влияющие на простои автомобилей (организация зон погрузки, доступность ресурсов)</w:t>
            </w:r>
          </w:p>
          <w:p w14:paraId="547EB99D" w14:textId="091827B8" w:rsidR="00E74EFE" w:rsidRPr="00E74EFE" w:rsidRDefault="00E74EFE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типичные причины и паттерны задержек в цепочке поставок</w:t>
            </w:r>
          </w:p>
          <w:p w14:paraId="68352D9D" w14:textId="270B8A73" w:rsidR="00243711" w:rsidRPr="001828FC" w:rsidRDefault="008106AD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выявления закономерностей в данных о поставках</w:t>
            </w:r>
          </w:p>
          <w:p w14:paraId="5B23DA77" w14:textId="4801D324" w:rsidR="00243711" w:rsidRPr="001828FC" w:rsidRDefault="008106AD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формулирования аналитических вопросов к данным</w:t>
            </w:r>
          </w:p>
          <w:p w14:paraId="57151CE2" w14:textId="60020189" w:rsidR="00C968D6" w:rsidRPr="001828FC" w:rsidRDefault="008106AD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интерпретации ответов нейросети</w:t>
            </w:r>
          </w:p>
          <w:p w14:paraId="34E1CC30" w14:textId="4E05FF04" w:rsidR="00243711" w:rsidRPr="001828FC" w:rsidRDefault="008106AD" w:rsidP="00C968D6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подходы к выработке рекомендаций на основе анализа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3252D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471D4D08" w14:textId="77777777">
        <w:trPr>
          <w:trHeight w:val="195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39AF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8B24F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522456D5" w14:textId="582A4FE8" w:rsidR="00E74EFE" w:rsidRPr="00E74EFE" w:rsidRDefault="00E74EFE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формировать и согласовывать оперативные графики работы складских зон</w:t>
            </w:r>
          </w:p>
          <w:p w14:paraId="5ACBB709" w14:textId="7D376B82" w:rsidR="00E74EFE" w:rsidRPr="00E74EFE" w:rsidRDefault="00E74EFE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временные окна и узкие места в графике обработки транспорта</w:t>
            </w:r>
          </w:p>
          <w:p w14:paraId="4F10B376" w14:textId="63D76F0A" w:rsidR="00E74EFE" w:rsidRPr="00E74EFE" w:rsidRDefault="00E74EFE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4EFE">
              <w:rPr>
                <w:rFonts w:ascii="Times New Roman" w:hAnsi="Times New Roman" w:cs="Times New Roman"/>
                <w:sz w:val="24"/>
                <w:szCs w:val="24"/>
              </w:rPr>
              <w:t>собирать и структурировать данные о фактическом времени прибытия и убытия транспортных средств</w:t>
            </w:r>
          </w:p>
          <w:p w14:paraId="35DD6255" w14:textId="77248509" w:rsidR="00243711" w:rsidRPr="001828FC" w:rsidRDefault="008106AD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подготавливать данные для анализа нейросетью</w:t>
            </w:r>
          </w:p>
          <w:p w14:paraId="0912245C" w14:textId="607980A3" w:rsidR="00243711" w:rsidRPr="001828FC" w:rsidRDefault="008106AD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последовательно задавать вопросы для выявления проблемных зон</w:t>
            </w:r>
          </w:p>
          <w:p w14:paraId="180989DB" w14:textId="3048D597" w:rsidR="00243711" w:rsidRPr="001828FC" w:rsidRDefault="008106AD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полученные от модели выводы</w:t>
            </w:r>
          </w:p>
          <w:p w14:paraId="40FA6562" w14:textId="7536DCAA" w:rsidR="00243711" w:rsidRPr="001828FC" w:rsidRDefault="008106AD" w:rsidP="00C968D6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рекомендации по оптимизации процессов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03DBC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7FAE8B93" w14:textId="77777777">
        <w:trPr>
          <w:trHeight w:val="57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10FC9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770BA" w14:textId="01C138AF" w:rsidR="00243711" w:rsidRPr="001828FC" w:rsidRDefault="00F826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требований к перевозке опасных грузов по ДОПОГ с помощью 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C8030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243711" w:rsidRPr="001828FC" w14:paraId="1FB28FFB" w14:textId="77777777">
        <w:trPr>
          <w:trHeight w:val="277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73F2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485BE" w14:textId="77777777" w:rsidR="0045297B" w:rsidRPr="001828FC" w:rsidRDefault="0045297B" w:rsidP="0045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26BA1FE" w14:textId="77777777" w:rsidR="0045297B" w:rsidRPr="009D34CD" w:rsidRDefault="0045297B" w:rsidP="0045297B">
            <w:pPr>
              <w:pStyle w:val="ad"/>
              <w:numPr>
                <w:ilvl w:val="0"/>
                <w:numId w:val="18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структуру и содержание актуальной редакции ДОПОГ (ADR), включая принципы классификации опасных грузов по классам и транспортным категориям;</w:t>
            </w:r>
          </w:p>
          <w:p w14:paraId="76324A30" w14:textId="77777777" w:rsidR="0045297B" w:rsidRPr="009D34CD" w:rsidRDefault="0045297B" w:rsidP="0045297B">
            <w:pPr>
              <w:pStyle w:val="ad"/>
              <w:numPr>
                <w:ilvl w:val="0"/>
                <w:numId w:val="18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методологию разработки универсальных промптов (шаблонов) для анализа нормативных документов с помощью языковых моделей, включая правила форматирования (</w:t>
            </w:r>
            <w:proofErr w:type="spellStart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Markdown</w:t>
            </w:r>
            <w:proofErr w:type="spellEnd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proofErr w:type="spellEnd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) и структурирования заполняемых полей;</w:t>
            </w:r>
          </w:p>
          <w:p w14:paraId="02550722" w14:textId="77777777" w:rsidR="0045297B" w:rsidRPr="009D34CD" w:rsidRDefault="0045297B" w:rsidP="0045297B">
            <w:pPr>
              <w:pStyle w:val="ad"/>
              <w:numPr>
                <w:ilvl w:val="0"/>
                <w:numId w:val="18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ДОПОГ к составу и оформлению обязательной документации для перевозки опасных грузов (транспортная накладная, письменные </w:t>
            </w:r>
            <w:r w:rsidRPr="009D3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инструкции, свидетельство о допущении и др.) в зависимости от параметров груза и маршрута;</w:t>
            </w:r>
          </w:p>
          <w:p w14:paraId="38CCE65C" w14:textId="77777777" w:rsidR="00243711" w:rsidRPr="009D34CD" w:rsidRDefault="0045297B" w:rsidP="0045297B">
            <w:pPr>
              <w:pStyle w:val="ad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нормативные требования ДОПОГ к дополнительному оборудованию транспортного средства (противооткатные упоры, знаки аварийной остановки, фонари) и средствам индивидуальной защиты/противопожарному оборудованию для членов экипажа, а также правила расчёта необходимого количества и типа огнетушителей.</w:t>
            </w:r>
          </w:p>
          <w:p w14:paraId="403D6AC7" w14:textId="77777777" w:rsidR="009D34CD" w:rsidRPr="009D34CD" w:rsidRDefault="009D34CD" w:rsidP="0045297B">
            <w:pPr>
              <w:pStyle w:val="ad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требования к маркировке, упаковке и документальному оформлению опасных грузов</w:t>
            </w:r>
          </w:p>
          <w:p w14:paraId="76605D23" w14:textId="08954AB0" w:rsidR="009D34CD" w:rsidRPr="001828FC" w:rsidRDefault="009D34CD" w:rsidP="0045297B">
            <w:pPr>
              <w:pStyle w:val="ad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ответственность каждого участника перевозки: отправитель, перевозчик, водитель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20A50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243711" w:rsidRPr="001828FC" w14:paraId="52252B7F" w14:textId="77777777">
        <w:trPr>
          <w:trHeight w:val="360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5FC2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93B66" w14:textId="77777777" w:rsidR="0045297B" w:rsidRPr="001828FC" w:rsidRDefault="008106AD" w:rsidP="0045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5297B" w:rsidRPr="001828F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198A71A" w14:textId="77777777" w:rsidR="0045297B" w:rsidRPr="009D34CD" w:rsidRDefault="0045297B" w:rsidP="0045297B">
            <w:pPr>
              <w:pStyle w:val="ad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и применять универсальные </w:t>
            </w:r>
            <w:proofErr w:type="spellStart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-шаблоны с чётко определёнными заполняемыми полями для автоматизации анализа различных кейсов перевозки;</w:t>
            </w:r>
          </w:p>
          <w:p w14:paraId="284F4B44" w14:textId="77777777" w:rsidR="0045297B" w:rsidRPr="009D34CD" w:rsidRDefault="0045297B" w:rsidP="0045297B">
            <w:pPr>
              <w:pStyle w:val="ad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проводить комплексный анализ кейса, последовательно определяя перечень обязательных документов, распределяя ответственность за их оформление между участниками перевозки (грузоотправитель, перевозчик, водитель) и формируя перечень необходимого оборудования;</w:t>
            </w:r>
          </w:p>
          <w:p w14:paraId="050739BC" w14:textId="77777777" w:rsidR="0045297B" w:rsidRPr="009D34CD" w:rsidRDefault="0045297B" w:rsidP="0045297B">
            <w:pPr>
              <w:pStyle w:val="ad"/>
              <w:numPr>
                <w:ilvl w:val="0"/>
                <w:numId w:val="25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выполнять расчёты технических параметров (например, количество и класс огнетушителей) на основе данных кейса и обосновывать полученный результат ссылками на конкретные нормы и разделы ДОПОГ;</w:t>
            </w:r>
          </w:p>
          <w:p w14:paraId="00EE1FA3" w14:textId="77777777" w:rsidR="00243711" w:rsidRPr="009D34CD" w:rsidRDefault="0045297B" w:rsidP="0045297B">
            <w:pPr>
              <w:pStyle w:val="a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оформлять итоговые материалы в соответствии с требованиями: создавать файл шаблона, проводить анализ по кейсам, формировать сравнительные таблицы и описывать методологию применения шаблона.</w:t>
            </w:r>
          </w:p>
          <w:p w14:paraId="6B432981" w14:textId="77777777" w:rsidR="009D34CD" w:rsidRPr="009D34CD" w:rsidRDefault="009D34CD" w:rsidP="0045297B">
            <w:pPr>
              <w:pStyle w:val="a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определять класс опасности груза и необходимый пакет сопроводительных документов</w:t>
            </w:r>
          </w:p>
          <w:p w14:paraId="4616FBA5" w14:textId="078248F1" w:rsidR="009D34CD" w:rsidRPr="001828FC" w:rsidRDefault="009D34CD" w:rsidP="0045297B">
            <w:pPr>
              <w:pStyle w:val="ad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9D34CD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маршрута и условий перевозки требованиям ДОПОГ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0D12A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101BB659" w14:textId="77777777">
        <w:trPr>
          <w:trHeight w:val="57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28F0F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7302E" w14:textId="0A67F6C2" w:rsidR="00243711" w:rsidRPr="001828FC" w:rsidRDefault="00F826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Оптимизация размещения товаров на складе с помощью 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026C2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</w:tr>
      <w:tr w:rsidR="00243711" w:rsidRPr="001828FC" w14:paraId="6A43BFC4" w14:textId="77777777">
        <w:trPr>
          <w:trHeight w:val="393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2DF4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F498C" w14:textId="77777777" w:rsidR="0045297B" w:rsidRPr="001828FC" w:rsidRDefault="0045297B" w:rsidP="0045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EB53B21" w14:textId="77777777" w:rsidR="0045297B" w:rsidRPr="001828FC" w:rsidRDefault="0045297B" w:rsidP="0045297B">
            <w:pPr>
              <w:pStyle w:val="ad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методологию ABC-анализа и принципы классификации товаров по уровню спроса</w:t>
            </w:r>
          </w:p>
          <w:p w14:paraId="29AA2E77" w14:textId="77777777" w:rsidR="0045297B" w:rsidRPr="001828FC" w:rsidRDefault="0045297B" w:rsidP="0045297B">
            <w:pPr>
              <w:pStyle w:val="ad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зонирования складских помещений и оптимального размещения товаров</w:t>
            </w:r>
          </w:p>
          <w:p w14:paraId="00C55E08" w14:textId="77777777" w:rsidR="0045297B" w:rsidRPr="001828FC" w:rsidRDefault="0045297B" w:rsidP="0045297B">
            <w:pPr>
              <w:pStyle w:val="ad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способы передачи структурированных табличных данных в языковую модель</w:t>
            </w:r>
          </w:p>
          <w:p w14:paraId="2D57EC5D" w14:textId="77777777" w:rsidR="00243711" w:rsidRDefault="0045297B" w:rsidP="00FD366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66A">
              <w:rPr>
                <w:rFonts w:ascii="Times New Roman" w:hAnsi="Times New Roman" w:cs="Times New Roman"/>
                <w:sz w:val="24"/>
                <w:szCs w:val="24"/>
              </w:rPr>
              <w:t xml:space="preserve">методы критической проверки результатов нейросети на основе исходных </w:t>
            </w:r>
            <w:proofErr w:type="spellStart"/>
            <w:r w:rsidRPr="00FD366A">
              <w:rPr>
                <w:rFonts w:ascii="Times New Roman" w:hAnsi="Times New Roman" w:cs="Times New Roman"/>
                <w:sz w:val="24"/>
                <w:szCs w:val="24"/>
              </w:rPr>
              <w:t>данны</w:t>
            </w:r>
            <w:proofErr w:type="spellEnd"/>
            <w:r w:rsidRPr="00FD36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8106AD" w:rsidRPr="00FD366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8106AD" w:rsidRPr="00FD3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FAFE6" w14:textId="77777777" w:rsidR="007A1235" w:rsidRPr="007A1235" w:rsidRDefault="007A1235" w:rsidP="00FD366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правила адресного хранения и системы управления складскими ячейками</w:t>
            </w:r>
          </w:p>
          <w:p w14:paraId="2E837BE9" w14:textId="49D4AD9F" w:rsidR="007A1235" w:rsidRPr="00FD366A" w:rsidRDefault="007A1235" w:rsidP="00FD366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нормы и ограничения по совместному хранению товаров различных категорий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5567D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F15F93A" w14:textId="77777777">
        <w:trPr>
          <w:trHeight w:val="421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0B18C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5D4AC" w14:textId="77777777" w:rsidR="0045297B" w:rsidRPr="001828FC" w:rsidRDefault="008106AD" w:rsidP="0045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5297B" w:rsidRPr="001828F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D0C8B00" w14:textId="77777777" w:rsidR="0045297B" w:rsidRPr="007A1235" w:rsidRDefault="0045297B" w:rsidP="0045297B">
            <w:pPr>
              <w:pStyle w:val="ad"/>
              <w:numPr>
                <w:ilvl w:val="0"/>
                <w:numId w:val="21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загружать и структурировать данные о заказах для языковой модели</w:t>
            </w:r>
          </w:p>
          <w:p w14:paraId="353D418A" w14:textId="77777777" w:rsidR="0045297B" w:rsidRPr="007A1235" w:rsidRDefault="0045297B" w:rsidP="0045297B">
            <w:pPr>
              <w:pStyle w:val="ad"/>
              <w:numPr>
                <w:ilvl w:val="0"/>
                <w:numId w:val="21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proofErr w:type="spellStart"/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 w:rsidRPr="007A1235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ABC-классификации с заданными критериями</w:t>
            </w:r>
          </w:p>
          <w:p w14:paraId="0A080A00" w14:textId="77777777" w:rsidR="0045297B" w:rsidRPr="007A1235" w:rsidRDefault="0045297B" w:rsidP="0045297B">
            <w:pPr>
              <w:pStyle w:val="ad"/>
              <w:numPr>
                <w:ilvl w:val="0"/>
                <w:numId w:val="21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критически проверять результаты нейросети и исправлять ошибки через уточняющие запросы</w:t>
            </w:r>
          </w:p>
          <w:p w14:paraId="2F5C6038" w14:textId="77777777" w:rsidR="00243711" w:rsidRPr="007A1235" w:rsidRDefault="0045297B" w:rsidP="00FD366A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составлять схему оптимального размещения товаров на основе результатов ABC-анализа</w:t>
            </w:r>
          </w:p>
          <w:p w14:paraId="438F1EA1" w14:textId="77777777" w:rsidR="007A1235" w:rsidRPr="007A1235" w:rsidRDefault="007A1235" w:rsidP="00FD366A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разрабатывать схему оптимального размещения товаров с учётом товарного соседства</w:t>
            </w:r>
          </w:p>
          <w:p w14:paraId="480AD993" w14:textId="77777777" w:rsidR="007A1235" w:rsidRPr="007A1235" w:rsidRDefault="007A1235" w:rsidP="00FD366A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текущей схемы размещения и обосновывать необходимость изменений</w:t>
            </w:r>
          </w:p>
          <w:p w14:paraId="4C641005" w14:textId="46C3E987" w:rsidR="007A1235" w:rsidRPr="00FD366A" w:rsidRDefault="007A1235" w:rsidP="00FD366A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235">
              <w:rPr>
                <w:rFonts w:ascii="Times New Roman" w:hAnsi="Times New Roman" w:cs="Times New Roman"/>
                <w:sz w:val="24"/>
                <w:szCs w:val="24"/>
              </w:rPr>
              <w:t>внедрять результаты оптимизации в систему адресного хранения склада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76FBA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791B50F4" w14:textId="77777777">
        <w:trPr>
          <w:trHeight w:val="570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70AEC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AEC4F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 компьютерного зрения для контроля складских операций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84DBF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</w:tr>
      <w:tr w:rsidR="00243711" w:rsidRPr="001828FC" w14:paraId="6D878B85" w14:textId="77777777">
        <w:trPr>
          <w:trHeight w:val="1680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A62A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5EF83" w14:textId="3B038A6D" w:rsidR="000F21C7" w:rsidRPr="001828FC" w:rsidRDefault="000F21C7" w:rsidP="000F2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Специалист должен знать и понимать:</w:t>
            </w:r>
          </w:p>
          <w:p w14:paraId="73A24C8E" w14:textId="77777777" w:rsidR="000F21C7" w:rsidRPr="001828FC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работы мультимодальных языково-визуальных моделей (VLM) и их отличие от текстовых языковых моделей;</w:t>
            </w:r>
          </w:p>
          <w:p w14:paraId="345FC6DE" w14:textId="77777777" w:rsidR="000F21C7" w:rsidRPr="001828FC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методы формулирования промптов для задач визуального анализа: распознавание объектов, считывание текста с этикеток, выявление повреждений упаковки;</w:t>
            </w:r>
          </w:p>
          <w:p w14:paraId="595D000C" w14:textId="77777777" w:rsidR="000F21C7" w:rsidRPr="001828FC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подходы к проверке результатов модели на предмет галлюцинаций и ошибок интерпретации изображений;</w:t>
            </w:r>
          </w:p>
          <w:p w14:paraId="5FD7BE8C" w14:textId="77777777" w:rsidR="000F21C7" w:rsidRPr="001828FC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работы с неполными или частично повреждёнными визуальными данными;</w:t>
            </w:r>
          </w:p>
          <w:p w14:paraId="72B5FA2A" w14:textId="77777777" w:rsidR="000F21C7" w:rsidRPr="001828FC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входных изображений для обеспечения корректной работы модели;</w:t>
            </w:r>
          </w:p>
          <w:p w14:paraId="4193051E" w14:textId="77777777" w:rsidR="00243711" w:rsidRPr="00CC0B61" w:rsidRDefault="000F21C7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планограммы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сопоставления фактического размещения товаров с плановым.</w:t>
            </w:r>
          </w:p>
          <w:p w14:paraId="7A31149E" w14:textId="77777777" w:rsidR="00CC0B61" w:rsidRPr="00B43428" w:rsidRDefault="00CC0B61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управления запасами на складе</w:t>
            </w:r>
          </w:p>
          <w:p w14:paraId="3F8E92E1" w14:textId="77777777" w:rsidR="00B43428" w:rsidRPr="00B43428" w:rsidRDefault="00B43428" w:rsidP="000F21C7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428">
              <w:rPr>
                <w:rFonts w:ascii="Times New Roman" w:hAnsi="Times New Roman" w:cs="Times New Roman"/>
                <w:sz w:val="24"/>
                <w:szCs w:val="24"/>
              </w:rPr>
              <w:t>типовые нарушения при складских операциях, выявляемые визуальным контролем</w:t>
            </w:r>
          </w:p>
          <w:p w14:paraId="0A0D0E32" w14:textId="41962FA0" w:rsidR="00B43428" w:rsidRPr="00B43428" w:rsidRDefault="00B43428" w:rsidP="00B43428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lang w:val="ru-RU"/>
              </w:rPr>
            </w:pPr>
            <w:r w:rsidRPr="00B4342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упаковки, маркировки и укладки товара при хранении и отгрузке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65CEC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243711" w:rsidRPr="001828FC" w14:paraId="2ECC35F5" w14:textId="77777777">
        <w:trPr>
          <w:trHeight w:val="277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05997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227C1" w14:textId="2464BF97" w:rsidR="000F21C7" w:rsidRPr="001828FC" w:rsidRDefault="000F21C7" w:rsidP="000F2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Специалист должен уметь:</w:t>
            </w:r>
          </w:p>
          <w:p w14:paraId="0ECC0D5A" w14:textId="77777777" w:rsidR="000F21C7" w:rsidRPr="001828FC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настраивать и использовать мультимодальную языковую модель (VLM) на локальной системе для анализа фотографий складских зон;</w:t>
            </w:r>
          </w:p>
          <w:p w14:paraId="45290173" w14:textId="77777777" w:rsidR="000F21C7" w:rsidRPr="001828FC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последовательного решения задач визуального контроля: расчёт нагрузки на полки, проверка соответствия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планограмме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, оценка состояния маркировки и упаковки;</w:t>
            </w:r>
          </w:p>
          <w:p w14:paraId="512964C1" w14:textId="77777777" w:rsidR="000F21C7" w:rsidRPr="001828FC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выводы модели, самостоятельно перепроверять расчёты и фиксировать совпадения и расхождения;</w:t>
            </w:r>
          </w:p>
          <w:p w14:paraId="3C0B20FF" w14:textId="77777777" w:rsidR="000F21C7" w:rsidRPr="001828FC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чтобы модель явно указывала нечитаемые или отсутствующие поля, не допуская домысливания значений;</w:t>
            </w:r>
          </w:p>
          <w:p w14:paraId="11FDAB29" w14:textId="77777777" w:rsidR="000F21C7" w:rsidRPr="001828FC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составлять регламент действий при поступлении товара с нечитаемой или повреждённой маркировкой;</w:t>
            </w:r>
          </w:p>
          <w:p w14:paraId="0445064F" w14:textId="77777777" w:rsidR="00243711" w:rsidRDefault="000F21C7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формировать итоговый аналитический документ с оценкой качества работы модели и описанием ограничений применённого подхода.</w:t>
            </w:r>
          </w:p>
          <w:p w14:paraId="140A6975" w14:textId="77777777" w:rsidR="00B43428" w:rsidRPr="00B43428" w:rsidRDefault="00B43428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3428">
              <w:rPr>
                <w:rFonts w:ascii="Times New Roman" w:hAnsi="Times New Roman" w:cs="Times New Roman"/>
                <w:sz w:val="24"/>
                <w:szCs w:val="24"/>
              </w:rPr>
              <w:t>формулировать критерии приёмки и контроля качества для конкретных групп товаров</w:t>
            </w:r>
          </w:p>
          <w:p w14:paraId="498F2E3F" w14:textId="77777777" w:rsidR="00B43428" w:rsidRPr="00B43428" w:rsidRDefault="00B43428" w:rsidP="000F21C7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3428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результаты визуального контроля и принимать решения о приёмке/отказе</w:t>
            </w:r>
          </w:p>
          <w:p w14:paraId="5C1046EC" w14:textId="23CBF83B" w:rsidR="00B43428" w:rsidRPr="00B43428" w:rsidRDefault="00B43428" w:rsidP="00B43428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3428">
              <w:rPr>
                <w:rFonts w:ascii="Times New Roman" w:hAnsi="Times New Roman" w:cs="Times New Roman"/>
                <w:sz w:val="24"/>
                <w:szCs w:val="24"/>
              </w:rPr>
              <w:t>составлять рекламационные акты и претензии поставщикам на основе выявленных отклонений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DC3C4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1B77D598" w14:textId="77777777">
        <w:trPr>
          <w:trHeight w:val="345"/>
        </w:trPr>
        <w:tc>
          <w:tcPr>
            <w:tcW w:w="7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EC64D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A710E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Презентация результатов применения ИИ в логистике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0144E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</w:tr>
      <w:tr w:rsidR="00243711" w:rsidRPr="001828FC" w14:paraId="56EB44B6" w14:textId="77777777">
        <w:trPr>
          <w:trHeight w:val="223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F937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A9A62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4A316E8D" w14:textId="5B84A314" w:rsidR="00243711" w:rsidRPr="001828FC" w:rsidRDefault="008106AD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визуализации результатов работы с нейросетями</w:t>
            </w:r>
          </w:p>
          <w:p w14:paraId="656B05F7" w14:textId="0A712889" w:rsidR="00243711" w:rsidRPr="001828FC" w:rsidRDefault="008106AD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структуру эффективной презентации</w:t>
            </w:r>
          </w:p>
          <w:p w14:paraId="55D0C067" w14:textId="322CCEC9" w:rsidR="00243711" w:rsidRPr="001828FC" w:rsidRDefault="008106AD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способы демонстрации практической пользы внедрения ИИ</w:t>
            </w:r>
          </w:p>
          <w:p w14:paraId="6E571E75" w14:textId="77777777" w:rsidR="00243711" w:rsidRPr="00345D8B" w:rsidRDefault="008106AD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методы количественной оценки эффективности автоматизации</w:t>
            </w:r>
          </w:p>
          <w:p w14:paraId="7D7C3CDD" w14:textId="77777777" w:rsidR="00345D8B" w:rsidRPr="00345D8B" w:rsidRDefault="00345D8B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структуру эффективного представления результатов оптимизации логистических процессов</w:t>
            </w:r>
          </w:p>
          <w:p w14:paraId="60FF69E8" w14:textId="77777777" w:rsidR="00345D8B" w:rsidRPr="00345D8B" w:rsidRDefault="00345D8B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методику расчёта экономического эффекта от внедрения цифровых инструментов</w:t>
            </w:r>
          </w:p>
          <w:p w14:paraId="4FE13D60" w14:textId="77777777" w:rsidR="00345D8B" w:rsidRPr="00345D8B" w:rsidRDefault="00345D8B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типичные возражения руководства и заказчиков при обосновании цифровизации</w:t>
            </w:r>
          </w:p>
          <w:p w14:paraId="447209EE" w14:textId="6EDFBD7D" w:rsidR="00345D8B" w:rsidRPr="001828FC" w:rsidRDefault="00345D8B" w:rsidP="0045297B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способы наглядного представления KPI до и после внедрения решения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3D97C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9C00BBF" w14:textId="77777777">
        <w:trPr>
          <w:trHeight w:val="2775"/>
        </w:trPr>
        <w:tc>
          <w:tcPr>
            <w:tcW w:w="7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7CBB7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EFDE8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122F5944" w14:textId="0C9D26F7" w:rsidR="00243711" w:rsidRPr="001828FC" w:rsidRDefault="008106AD" w:rsidP="0045297B">
            <w:pPr>
              <w:pStyle w:val="ad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наглядные презентации с демонстрацией работы обученных моделей</w:t>
            </w:r>
          </w:p>
          <w:p w14:paraId="3D805115" w14:textId="03EC7C38" w:rsidR="00243711" w:rsidRPr="001828FC" w:rsidRDefault="008106AD" w:rsidP="0045297B">
            <w:pPr>
              <w:pStyle w:val="ad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ценностное предложение от внедрения технологий</w:t>
            </w:r>
          </w:p>
          <w:p w14:paraId="7EB36220" w14:textId="22662372" w:rsidR="00243711" w:rsidRPr="001828FC" w:rsidRDefault="008106AD" w:rsidP="0045297B">
            <w:pPr>
              <w:pStyle w:val="ad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презентовать технические решения нетехнической аудитории</w:t>
            </w:r>
          </w:p>
          <w:p w14:paraId="42C85B1D" w14:textId="436AA19C" w:rsidR="00243711" w:rsidRPr="001828FC" w:rsidRDefault="008106AD" w:rsidP="0045297B">
            <w:pPr>
              <w:pStyle w:val="ad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нейросети для подготовки презентационных материалов</w:t>
            </w:r>
          </w:p>
          <w:p w14:paraId="30715522" w14:textId="77777777" w:rsidR="00243711" w:rsidRDefault="008106AD" w:rsidP="0045297B">
            <w:pPr>
              <w:pStyle w:val="ad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 защищать предложенные решения</w:t>
            </w:r>
          </w:p>
          <w:p w14:paraId="247EAD09" w14:textId="77777777" w:rsidR="00345D8B" w:rsidRPr="00345D8B" w:rsidRDefault="00345D8B" w:rsidP="0045297B">
            <w:pPr>
              <w:pStyle w:val="ad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бизнес-ценность внедрённого решения на языке логистических показателей</w:t>
            </w:r>
          </w:p>
          <w:p w14:paraId="28308C03" w14:textId="77777777" w:rsidR="00345D8B" w:rsidRPr="00345D8B" w:rsidRDefault="00345D8B" w:rsidP="0045297B">
            <w:pPr>
              <w:pStyle w:val="ad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аргументированно отвечать на вопросы об окупаемости и рисках внедрения ИИ-инструментов</w:t>
            </w:r>
          </w:p>
          <w:p w14:paraId="1B5C3A2F" w14:textId="1FF9BBD1" w:rsidR="00345D8B" w:rsidRPr="001828FC" w:rsidRDefault="00345D8B" w:rsidP="0045297B">
            <w:pPr>
              <w:pStyle w:val="ad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8B">
              <w:rPr>
                <w:rFonts w:ascii="Times New Roman" w:hAnsi="Times New Roman" w:cs="Times New Roman"/>
                <w:sz w:val="24"/>
                <w:szCs w:val="24"/>
              </w:rPr>
              <w:t>сопоставлять плановые и фактические показатели эффективности логистического процесса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0DDF6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1C0B5BF2" w14:textId="77777777">
        <w:trPr>
          <w:trHeight w:val="37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F6F03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28AA5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DE3DD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3711" w:rsidRPr="001828FC" w14:paraId="12E5881B" w14:textId="77777777">
        <w:trPr>
          <w:trHeight w:val="355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31167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F88FE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C473365" w14:textId="5B050CD7" w:rsidR="00243711" w:rsidRPr="001828FC" w:rsidRDefault="008106AD" w:rsidP="0045297B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в области охраны труда при работе с компьютерной техникой и периферийным оборудованием (веб-камеры, осветительное оборудование);</w:t>
            </w:r>
          </w:p>
          <w:p w14:paraId="728B693A" w14:textId="3A31D69B" w:rsidR="00243711" w:rsidRPr="001828FC" w:rsidRDefault="008106AD" w:rsidP="0045297B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санитарных норм к организации рабочего места оператора </w:t>
            </w:r>
            <w:r w:rsidR="0045297B" w:rsidRPr="001828F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(освещённость, эргономика, режим труда и отдыха);</w:t>
            </w:r>
          </w:p>
          <w:p w14:paraId="6950D778" w14:textId="538C04AF" w:rsidR="00243711" w:rsidRPr="001828FC" w:rsidRDefault="008106AD" w:rsidP="0045297B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правила безопасной эксплуатации вычислительной техники и сетевого оборудования;</w:t>
            </w:r>
          </w:p>
          <w:p w14:paraId="5D670B1B" w14:textId="0D70FCCB" w:rsidR="00202B74" w:rsidRPr="00202B74" w:rsidRDefault="008106AD" w:rsidP="00202B74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порядок действий при возникновении нештатных ситуаций (короткое замыкание, перегрев оборудования, сбой системы).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1F5F5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00650BB4" w14:textId="77777777">
        <w:trPr>
          <w:trHeight w:val="274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32DF5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6C1AF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36E11A76" w14:textId="29B5AAF1" w:rsidR="00243711" w:rsidRPr="001828FC" w:rsidRDefault="008106AD" w:rsidP="0045297B">
            <w:pPr>
              <w:pStyle w:val="ad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 в соответствии с требованиями охраны труда и эргономики;</w:t>
            </w:r>
          </w:p>
          <w:p w14:paraId="74C0EA12" w14:textId="396BA8D5" w:rsidR="00243711" w:rsidRPr="001828FC" w:rsidRDefault="008106AD" w:rsidP="0045297B">
            <w:pPr>
              <w:pStyle w:val="ad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соблюдать режим труда и отдыха при длительной работе за компьютером;</w:t>
            </w:r>
          </w:p>
          <w:p w14:paraId="27E0A023" w14:textId="7238BF94" w:rsidR="00243711" w:rsidRPr="001828FC" w:rsidRDefault="008106AD" w:rsidP="0045297B">
            <w:pPr>
              <w:pStyle w:val="ad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эксплуатировать оборудование складской зоны (стеллажи, осветительные приборы, штативы) при создании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фотодатасета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для модуля компьютерного зрения;</w:t>
            </w:r>
          </w:p>
          <w:p w14:paraId="6F6C3242" w14:textId="061A868F" w:rsidR="00243711" w:rsidRPr="001828FC" w:rsidRDefault="008106AD" w:rsidP="0045297B">
            <w:pPr>
              <w:pStyle w:val="ad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фиксировать и сообщать ответственным лицам о любых нештатных ситуациях на рабочем месте.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0FC20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1B8770C" w14:textId="77777777">
        <w:trPr>
          <w:trHeight w:val="37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EB515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5C569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3531E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711" w:rsidRPr="001828FC" w14:paraId="222F3DF4" w14:textId="77777777">
        <w:trPr>
          <w:trHeight w:val="355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BD656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A65F4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8C60AC6" w14:textId="3FBE5EEA" w:rsidR="00243711" w:rsidRPr="001828FC" w:rsidRDefault="008106AD" w:rsidP="0045297B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 производства применительно к цифровым и логистическим процессам: устранение потерь, стандартизация, непрерывное улучшение;</w:t>
            </w:r>
          </w:p>
          <w:p w14:paraId="00980C33" w14:textId="054BFF3E" w:rsidR="00243711" w:rsidRPr="001828FC" w:rsidRDefault="008106AD" w:rsidP="0045297B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визуального управления для наглядного представления процессов (инфографика, схемы,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дашборды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18B1D4" w14:textId="4F8BA4E5" w:rsidR="00243711" w:rsidRPr="001828FC" w:rsidRDefault="008106AD" w:rsidP="0045297B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стандартизации процессов работы с нейросетями: использование единых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-шаблонов как инструмента устранения потерь на переработку и исправление ошибок;</w:t>
            </w:r>
          </w:p>
          <w:p w14:paraId="226AFFCA" w14:textId="3B41C7F3" w:rsidR="00243711" w:rsidRPr="001828FC" w:rsidRDefault="008106AD" w:rsidP="0045297B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принципы системы 5С применительно к организации цифрового рабочего пространства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3AB4A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711" w:rsidRPr="001828FC" w14:paraId="391E991C" w14:textId="77777777">
        <w:trPr>
          <w:trHeight w:val="3825"/>
        </w:trPr>
        <w:tc>
          <w:tcPr>
            <w:tcW w:w="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88E17" w14:textId="77777777" w:rsidR="00243711" w:rsidRPr="001828FC" w:rsidRDefault="00810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FB0AC" w14:textId="77777777" w:rsidR="00243711" w:rsidRPr="001828FC" w:rsidRDefault="008106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59C95F52" w14:textId="196958C4" w:rsidR="00243711" w:rsidRPr="001828FC" w:rsidRDefault="008106AD" w:rsidP="0045297B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эффективно планировать и организовывать работу в рамках отведённого времени на каждый модуль, минимизируя потери времени на лишние действия;</w:t>
            </w:r>
          </w:p>
          <w:p w14:paraId="1D5AA668" w14:textId="797F2859" w:rsidR="00243711" w:rsidRPr="001828FC" w:rsidRDefault="008106AD" w:rsidP="0045297B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своевременно и корректно сохранять все результаты работы (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, отчёты, </w:t>
            </w:r>
            <w:proofErr w:type="spellStart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датасеты</w:t>
            </w:r>
            <w:proofErr w:type="spellEnd"/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, модели) в структурированном виде, предотвращая потери данных;</w:t>
            </w:r>
          </w:p>
          <w:p w14:paraId="39AEA08C" w14:textId="1E3BD3AC" w:rsidR="00243711" w:rsidRPr="001828FC" w:rsidRDefault="008106AD" w:rsidP="0045297B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применять итеративный подход при работе с нейросетями: последовательно уточнять запросы вместо многократной переработки результатов с нуля;</w:t>
            </w:r>
          </w:p>
          <w:p w14:paraId="7B52009C" w14:textId="78343257" w:rsidR="00243711" w:rsidRPr="001828FC" w:rsidRDefault="008106AD" w:rsidP="0045297B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применения ИИ-инструментов через конкретные показатели (процент успешно обработанных полей, точность модели, время выполнения задачи) и предлагать меры по улучшению.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E5424" w14:textId="77777777" w:rsidR="00243711" w:rsidRPr="001828FC" w:rsidRDefault="008106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E48B34" w14:textId="77777777" w:rsidR="00243711" w:rsidRPr="001828FC" w:rsidRDefault="00243711">
      <w:pPr>
        <w:spacing w:line="360" w:lineRule="auto"/>
        <w:rPr>
          <w:rFonts w:ascii="Times New Roman" w:hAnsi="Times New Roman" w:cs="Times New Roman"/>
        </w:rPr>
      </w:pPr>
    </w:p>
    <w:p w14:paraId="0BBD4766" w14:textId="77777777" w:rsidR="00243711" w:rsidRPr="001828FC" w:rsidRDefault="008106AD" w:rsidP="00B11245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237282002"/>
      <w:r w:rsidRPr="001828FC">
        <w:rPr>
          <w:rFonts w:ascii="Times New Roman" w:hAnsi="Times New Roman" w:cs="Times New Roman"/>
          <w:sz w:val="28"/>
          <w:szCs w:val="28"/>
        </w:rPr>
        <w:t>1.3. Требования к схеме оценки</w:t>
      </w:r>
      <w:bookmarkEnd w:id="5"/>
    </w:p>
    <w:p w14:paraId="7768D10B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70B45009" w14:textId="77777777" w:rsidR="00D902F3" w:rsidRPr="001828FC" w:rsidRDefault="00D902F3">
      <w:pPr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B288DA8" w14:textId="46C43865" w:rsidR="00243711" w:rsidRPr="001828FC" w:rsidRDefault="008106AD">
      <w:pPr>
        <w:spacing w:line="36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2</w:t>
      </w:r>
    </w:p>
    <w:p w14:paraId="2DCF26D8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 пересчета требований компетенции в критерии оценки</w:t>
      </w:r>
    </w:p>
    <w:tbl>
      <w:tblPr>
        <w:tblStyle w:val="a7"/>
        <w:tblW w:w="92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419"/>
        <w:gridCol w:w="629"/>
        <w:gridCol w:w="652"/>
        <w:gridCol w:w="652"/>
        <w:gridCol w:w="652"/>
        <w:gridCol w:w="652"/>
        <w:gridCol w:w="652"/>
        <w:gridCol w:w="654"/>
        <w:gridCol w:w="43"/>
        <w:gridCol w:w="220"/>
        <w:gridCol w:w="1863"/>
        <w:gridCol w:w="220"/>
        <w:gridCol w:w="48"/>
        <w:gridCol w:w="220"/>
      </w:tblGrid>
      <w:tr w:rsidR="00243711" w:rsidRPr="001828FC" w14:paraId="7A91D989" w14:textId="77777777" w:rsidTr="00222C27">
        <w:trPr>
          <w:gridAfter w:val="2"/>
          <w:wAfter w:w="268" w:type="dxa"/>
          <w:trHeight w:val="779"/>
        </w:trPr>
        <w:tc>
          <w:tcPr>
            <w:tcW w:w="669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20AE0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Критерий/Модуль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82E7B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баллов</w:t>
            </w:r>
          </w:p>
          <w:p w14:paraId="705C0F4E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раздел Требований компетенции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0F76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</w:rPr>
            </w:pPr>
            <w:r w:rsidRPr="001828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2C27" w:rsidRPr="001828FC" w14:paraId="6B6E13C9" w14:textId="77777777" w:rsidTr="00222C27">
        <w:trPr>
          <w:gridAfter w:val="3"/>
          <w:wAfter w:w="488" w:type="dxa"/>
          <w:trHeight w:val="540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35B66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630FF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2716A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5D3FD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25AA4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C153B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72F22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7F5C2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BD51D" w14:textId="70B6F7E0" w:rsidR="00243711" w:rsidRPr="001828FC" w:rsidRDefault="008106AD">
            <w:pPr>
              <w:spacing w:after="160" w:line="360" w:lineRule="auto"/>
              <w:ind w:left="180"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B97DE" w14:textId="77777777" w:rsidR="00243711" w:rsidRPr="001828FC" w:rsidRDefault="008106AD">
            <w:pPr>
              <w:spacing w:after="160" w:line="360" w:lineRule="auto"/>
              <w:ind w:left="180" w:righ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43711" w:rsidRPr="001828FC" w14:paraId="27394A0E" w14:textId="77777777" w:rsidTr="00222C27">
        <w:trPr>
          <w:gridAfter w:val="3"/>
          <w:wAfter w:w="488" w:type="dxa"/>
          <w:trHeight w:val="138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9F4AF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CE8B8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89A28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EDD0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22FFC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7933E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869F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53A2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426A9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BE1F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3711" w:rsidRPr="001828FC" w14:paraId="7F45133D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AB5E7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14F4F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C7539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9D85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E144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D570A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0F3A5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FF90C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24814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417E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3711" w:rsidRPr="001828FC" w14:paraId="206F4168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FF8B5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500CF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CE2DC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7EDB6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7262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F6124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E53AE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D1D7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1381A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2024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43711" w:rsidRPr="001828FC" w14:paraId="424B74BD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E8F4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1BEFE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8F4C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29230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F21D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300B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02A6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77FCA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E6870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95480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3711" w:rsidRPr="001828FC" w14:paraId="70E75222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4003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6AC9F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9416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FE17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A7205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4FC16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7C2C4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7ACD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DE966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FEA97" w14:textId="6E82E3D5" w:rsidR="00243711" w:rsidRPr="0006400A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43711" w:rsidRPr="001828FC" w14:paraId="5830D566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D3CA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7ECE3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787B9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E9415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3B53C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C7CD6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E06D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A466B" w14:textId="5B9F98B5" w:rsidR="00243711" w:rsidRPr="0006400A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C53B5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4229E" w14:textId="59AA24E8" w:rsidR="00243711" w:rsidRPr="0006400A" w:rsidRDefault="0006400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243711" w:rsidRPr="001828FC" w14:paraId="6AD96809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8743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D140B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6C9C1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6D03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DFB42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CFEC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7C08F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30FB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F5458" w14:textId="406F5ABA" w:rsidR="00243711" w:rsidRPr="0006400A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3A4E4" w14:textId="78CA1AF7" w:rsidR="00243711" w:rsidRPr="0006400A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43711" w:rsidRPr="001828FC" w14:paraId="026FDABF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91DBA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6372C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F5B3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B2AB6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2913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A9438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517FC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61144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114C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6DD2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3711" w:rsidRPr="001828FC" w14:paraId="6EE460AC" w14:textId="77777777" w:rsidTr="00222C27">
        <w:trPr>
          <w:gridAfter w:val="3"/>
          <w:wAfter w:w="488" w:type="dxa"/>
          <w:trHeight w:val="283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78B3C" w14:textId="77777777" w:rsidR="00243711" w:rsidRPr="001828FC" w:rsidRDefault="00243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538F8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7471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F9573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530E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2A6E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9A564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AAD05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C5B6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C50CB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711" w:rsidRPr="001828FC" w14:paraId="630CC252" w14:textId="77777777" w:rsidTr="00222C27">
        <w:trPr>
          <w:gridAfter w:val="3"/>
          <w:wAfter w:w="488" w:type="dxa"/>
          <w:trHeight w:val="900"/>
        </w:trPr>
        <w:tc>
          <w:tcPr>
            <w:tcW w:w="21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D9A19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D956A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9BF4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CC4DD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92E98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D7507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F7864" w14:textId="64CCC6CA" w:rsidR="00243711" w:rsidRPr="0006400A" w:rsidRDefault="0006400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A6F12" w14:textId="7148A798" w:rsidR="00243711" w:rsidRPr="0006400A" w:rsidRDefault="008106AD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0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3B7BE" w14:textId="77777777" w:rsidR="00243711" w:rsidRPr="001828FC" w:rsidRDefault="008106A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243711" w:rsidRPr="001828FC" w14:paraId="70CBD8A9" w14:textId="77777777" w:rsidTr="00222C27">
        <w:trPr>
          <w:trHeight w:val="215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BCDF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5A53C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0A9C4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9C2C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00E6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86B3E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14C0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BA73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D088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0A389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861A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814B" w14:textId="77777777" w:rsidR="00243711" w:rsidRPr="001828FC" w:rsidRDefault="00243711">
            <w:pPr>
              <w:rPr>
                <w:rFonts w:ascii="Times New Roman" w:hAnsi="Times New Roman" w:cs="Times New Roman"/>
              </w:rPr>
            </w:pPr>
          </w:p>
        </w:tc>
      </w:tr>
    </w:tbl>
    <w:p w14:paraId="5743B0FF" w14:textId="77777777" w:rsidR="00243711" w:rsidRPr="001828FC" w:rsidRDefault="008106AD">
      <w:pPr>
        <w:spacing w:line="360" w:lineRule="auto"/>
        <w:ind w:firstLine="700"/>
        <w:rPr>
          <w:rFonts w:ascii="Times New Roman" w:eastAsia="Times New Roman" w:hAnsi="Times New Roman" w:cs="Times New Roman"/>
          <w:b/>
          <w:bCs/>
          <w:sz w:val="10"/>
          <w:szCs w:val="10"/>
        </w:rPr>
      </w:pPr>
      <w:r w:rsidRPr="001828FC">
        <w:rPr>
          <w:rFonts w:ascii="Times New Roman" w:eastAsia="Times New Roman" w:hAnsi="Times New Roman" w:cs="Times New Roman"/>
          <w:b/>
          <w:bCs/>
          <w:sz w:val="10"/>
          <w:szCs w:val="10"/>
        </w:rPr>
        <w:t xml:space="preserve"> </w:t>
      </w:r>
    </w:p>
    <w:p w14:paraId="5AEA0C2A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FE185D1" w14:textId="77777777" w:rsidR="00243711" w:rsidRPr="001828FC" w:rsidRDefault="00243711">
      <w:pPr>
        <w:spacing w:line="256" w:lineRule="auto"/>
        <w:rPr>
          <w:rFonts w:ascii="Times New Roman" w:eastAsia="Calibri" w:hAnsi="Times New Roman" w:cs="Times New Roman"/>
        </w:rPr>
      </w:pPr>
    </w:p>
    <w:p w14:paraId="69D7859B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C2D6D9E" w14:textId="77777777" w:rsidR="00243711" w:rsidRPr="001828FC" w:rsidRDefault="008106AD" w:rsidP="00D902F3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237282003"/>
      <w:r w:rsidRPr="001828FC">
        <w:rPr>
          <w:rFonts w:ascii="Times New Roman" w:hAnsi="Times New Roman" w:cs="Times New Roman"/>
          <w:sz w:val="28"/>
          <w:szCs w:val="28"/>
        </w:rPr>
        <w:lastRenderedPageBreak/>
        <w:t>1.4. Спецификация оценки компетенции</w:t>
      </w:r>
      <w:bookmarkEnd w:id="6"/>
    </w:p>
    <w:p w14:paraId="45D305DD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4B94C35B" w14:textId="77777777" w:rsidR="00243711" w:rsidRPr="001828FC" w:rsidRDefault="008106AD">
      <w:pPr>
        <w:spacing w:line="36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25174C42" w14:textId="77777777" w:rsidR="00243711" w:rsidRPr="001828FC" w:rsidRDefault="008106AD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8"/>
        <w:tblW w:w="925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"/>
        <w:gridCol w:w="3260"/>
        <w:gridCol w:w="5577"/>
      </w:tblGrid>
      <w:tr w:rsidR="00243711" w:rsidRPr="001828FC" w14:paraId="67579A68" w14:textId="77777777" w:rsidTr="00222C27">
        <w:trPr>
          <w:trHeight w:val="540"/>
        </w:trPr>
        <w:tc>
          <w:tcPr>
            <w:tcW w:w="3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53D6C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2099C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43711" w:rsidRPr="001828FC" w14:paraId="787F231D" w14:textId="77777777" w:rsidTr="00222C27">
        <w:trPr>
          <w:trHeight w:val="112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B87D6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6E07A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Автоматизированная обработка логистической документации с использованием нейросетей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E89F4" w14:textId="75AE82BF" w:rsidR="00243711" w:rsidRPr="00E331FD" w:rsidRDefault="00E331FD" w:rsidP="00E33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t>Оценка осуществляется путём визуального наблюдения за ходом выполнения конкурсного задания и последующей проверки результатов 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09C02920" w14:textId="77777777" w:rsidTr="00222C27">
        <w:trPr>
          <w:trHeight w:val="94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308B2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16391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Генерация аналитических отчетов и документов средствами ИИ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56F6A" w14:textId="41146897" w:rsidR="00243711" w:rsidRPr="006D7D97" w:rsidRDefault="00E331FD" w:rsidP="006D7D97">
            <w:pPr>
              <w:rPr>
                <w:rFonts w:ascii="Times New Roman" w:hAnsi="Times New Roman" w:cs="Times New Roman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t>Оценка осуществляется путём визуального наблюдения за ходом выполнения конкурсного задания и последующей проверки результатов 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340F0C4B" w14:textId="77777777" w:rsidTr="00222C27">
        <w:trPr>
          <w:trHeight w:val="690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66E84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A9925" w14:textId="2D73651F" w:rsidR="00243711" w:rsidRPr="001828FC" w:rsidRDefault="00D902F3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Интеллектуальный анализ своевременности выгрузки и загрузки а/м на складе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1D617" w14:textId="79B5BDB5" w:rsidR="00243711" w:rsidRPr="00465FF6" w:rsidRDefault="00E331FD" w:rsidP="0046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t>Оценка осуществляется путём визуального наблюдения за ходом выполнения конкурсного задания и последующей проверки результатов 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768D4DD9" w14:textId="77777777" w:rsidTr="00222C27">
        <w:trPr>
          <w:trHeight w:val="112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76E37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0D11" w14:textId="36EBBEC6" w:rsidR="00243711" w:rsidRPr="001828FC" w:rsidRDefault="00D902F3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Разработка требований к перевозке опасных грузов по ДОПОГ с помощью ИИ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E4441" w14:textId="2CCA0E7B" w:rsidR="00243711" w:rsidRPr="00465FF6" w:rsidRDefault="00E331FD" w:rsidP="0046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t>Оценка осуществляется путём визуального наблюдения за ходом выполнения конкурсного задания и последующей проверки результатов 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7C3253FD" w14:textId="77777777" w:rsidTr="00222C27">
        <w:trPr>
          <w:trHeight w:val="1470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06EAD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2AB9B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Оптимизация размещения товаров на складе с помощью ИИ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E1B19" w14:textId="5E57E3D5" w:rsidR="00243711" w:rsidRPr="008B192D" w:rsidRDefault="00E331FD" w:rsidP="008B192D">
            <w:pPr>
              <w:rPr>
                <w:rFonts w:ascii="Times New Roman" w:hAnsi="Times New Roman" w:cs="Times New Roman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t>Оценка осуществляется путём визуального наблюдения за ходом выполнения конкурсного задания и последующей проверки результатов 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7DAB5237" w14:textId="77777777" w:rsidTr="00222C27">
        <w:trPr>
          <w:trHeight w:val="94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CFCCF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B5A42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Применение компьютерного зрения </w:t>
            </w: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для контроля складских операций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24D45" w14:textId="72995D3A" w:rsidR="00243711" w:rsidRPr="00DD404D" w:rsidRDefault="00E331F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осуществляется путём визуального наблюдения за ходом выполнения конкурсного задания и последующей проверки результатов </w:t>
            </w:r>
            <w:r w:rsidRPr="00E33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разработанному эталону в соответствии с параметрами, установленными в критериях оценки.</w:t>
            </w:r>
          </w:p>
        </w:tc>
      </w:tr>
      <w:tr w:rsidR="00243711" w:rsidRPr="001828FC" w14:paraId="678533B7" w14:textId="77777777" w:rsidTr="00222C27">
        <w:trPr>
          <w:trHeight w:val="690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DF574" w14:textId="77777777" w:rsidR="00243711" w:rsidRPr="001828FC" w:rsidRDefault="008106AD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E2526" w14:textId="77777777" w:rsidR="00243711" w:rsidRPr="001828FC" w:rsidRDefault="008106AD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Презентация результатов применения ИИ в логистике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423FB" w14:textId="059E4EFE" w:rsidR="00243711" w:rsidRPr="002D7963" w:rsidRDefault="002D7963" w:rsidP="002D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63">
              <w:rPr>
                <w:rFonts w:ascii="Times New Roman" w:hAnsi="Times New Roman" w:cs="Times New Roman"/>
                <w:sz w:val="24"/>
                <w:szCs w:val="24"/>
              </w:rPr>
              <w:t>Визуальная оценка экспертами в процессе публичного представления результатов и проверка соответствия структуры и содержания презентации установленным требованиям</w:t>
            </w:r>
          </w:p>
        </w:tc>
      </w:tr>
    </w:tbl>
    <w:p w14:paraId="7C1DE405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1C18D47" w14:textId="77777777" w:rsidR="00243711" w:rsidRPr="001828FC" w:rsidRDefault="008106AD" w:rsidP="00D902F3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Toc237282004"/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1.5. Содержание конкурсного задания</w:t>
      </w:r>
      <w:bookmarkEnd w:id="7"/>
    </w:p>
    <w:p w14:paraId="1955A135" w14:textId="2720D9BC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Общая продолжительность Конкурсного задания: </w:t>
      </w:r>
      <w:r w:rsidR="00222C27">
        <w:rPr>
          <w:rFonts w:ascii="Times New Roman" w:eastAsia="Times New Roman" w:hAnsi="Times New Roman" w:cs="Times New Roman"/>
          <w:sz w:val="28"/>
          <w:szCs w:val="28"/>
          <w:lang w:val="ru-RU"/>
        </w:rPr>
        <w:t>17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222C2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0 минут</w:t>
      </w:r>
    </w:p>
    <w:p w14:paraId="05161B84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Количество конкурсных дней: 3 дня</w:t>
      </w:r>
    </w:p>
    <w:p w14:paraId="3C2A3F57" w14:textId="0756F1BD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КЗ включает оценку по каждому из разделов требований компетенции.</w:t>
      </w:r>
    </w:p>
    <w:p w14:paraId="3958FB6C" w14:textId="2D848580" w:rsidR="00243711" w:rsidRPr="001828FC" w:rsidRDefault="008106AD" w:rsidP="002B182B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конкурсанта проводится через практическое выполнение Конкурсного задания. </w:t>
      </w:r>
    </w:p>
    <w:p w14:paraId="25B241BE" w14:textId="77777777" w:rsidR="00243711" w:rsidRPr="001828FC" w:rsidRDefault="008106AD" w:rsidP="002B182B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bookmarkStart w:id="8" w:name="_Toc237282005"/>
      <w:r w:rsidRPr="001828FC">
        <w:rPr>
          <w:rFonts w:ascii="Times New Roman" w:hAnsi="Times New Roman" w:cs="Times New Roman"/>
          <w:color w:val="000000" w:themeColor="text1"/>
        </w:rPr>
        <w:t>1.5.1. Разработка/выбор конкурсного задания</w:t>
      </w:r>
      <w:bookmarkEnd w:id="8"/>
    </w:p>
    <w:p w14:paraId="4290D1E4" w14:textId="77777777" w:rsidR="00243711" w:rsidRPr="001828FC" w:rsidRDefault="008106AD">
      <w:pPr>
        <w:spacing w:line="36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7 модулей, включает обязательную к выполнению часть (инвариант) – 4 модуля (А, Б, Г, Ж) и вариативную часть – 3 модуля (В, Д, Е). Общее количество баллов конкурсного задания по всем модулям составляет 100.</w:t>
      </w:r>
    </w:p>
    <w:p w14:paraId="5842C70B" w14:textId="577EF9B6" w:rsidR="00243711" w:rsidRPr="001828FC" w:rsidRDefault="008106AD" w:rsidP="002B182B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bookmarkStart w:id="9" w:name="_Toc237282006"/>
      <w:r w:rsidRPr="001828FC">
        <w:rPr>
          <w:rFonts w:ascii="Times New Roman" w:hAnsi="Times New Roman" w:cs="Times New Roman"/>
          <w:color w:val="000000" w:themeColor="text1"/>
        </w:rPr>
        <w:t>1.5.2. Структура модулей конкурсного задания</w:t>
      </w:r>
      <w:bookmarkEnd w:id="9"/>
    </w:p>
    <w:p w14:paraId="14DADC5F" w14:textId="77777777" w:rsidR="00243711" w:rsidRPr="001828FC" w:rsidRDefault="008106AD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0" w:name="_Toc237282007"/>
      <w:r w:rsidRPr="001828FC">
        <w:rPr>
          <w:rFonts w:ascii="Times New Roman" w:hAnsi="Times New Roman" w:cs="Times New Roman"/>
          <w:b/>
          <w:bCs/>
          <w:color w:val="000000" w:themeColor="text1"/>
        </w:rPr>
        <w:t>Модуль А. Автоматизированная обработка логистической документации с использованием нейросетей (инвариант).</w:t>
      </w:r>
      <w:bookmarkEnd w:id="10"/>
    </w:p>
    <w:p w14:paraId="2B44E727" w14:textId="48DD2021" w:rsidR="00243711" w:rsidRPr="00420367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 2 часа</w:t>
      </w:r>
      <w:r w:rsidR="0042036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30 минут</w:t>
      </w:r>
    </w:p>
    <w:p w14:paraId="0D649751" w14:textId="6ED0BBF9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proofErr w:type="spellEnd"/>
      <w:r w:rsidR="004B4663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3851A23" w14:textId="50A3F3D9" w:rsidR="00A74C0D" w:rsidRPr="001828FC" w:rsidRDefault="008106AD" w:rsidP="004A7084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специалист отдела логистики компании «</w:t>
      </w: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ЛогиТех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». Ежедневно в систему поступают транспортные накладные от разных грузоотправителей, оформленные с разным качеством сканирования. Ваша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задача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извлечь ключевые данные, проверить их непротиворечивость и перенести в учётную таблицу. Весь текст и числовые значения извлекает нейросеть; </w:t>
      </w: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ручн</w:t>
      </w:r>
      <w:r w:rsidR="002E3F02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дописывание или исправление извлечённых данных не допускается.</w:t>
      </w:r>
      <w:r w:rsidR="00A74C0D" w:rsidRPr="001828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354DDC2" w14:textId="3E94F4EE" w:rsidR="00243711" w:rsidRPr="001828FC" w:rsidRDefault="008106AD" w:rsidP="004A7084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На рабочем месте установлена система с </w:t>
      </w: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предзагруженными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языковыми моделями</w:t>
      </w:r>
      <w:r w:rsidR="00A74C0D" w:rsidRPr="001828F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9CC0D3B" w14:textId="2CF592E8" w:rsidR="00243711" w:rsidRPr="001828FC" w:rsidRDefault="008106AD" w:rsidP="004A7084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Вам предоставлен комплект из 35 транспортных накладных (Т</w:t>
      </w:r>
      <w:r w:rsidR="006516D5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Н):</w:t>
      </w:r>
    </w:p>
    <w:p w14:paraId="64245B49" w14:textId="77777777" w:rsidR="00243711" w:rsidRPr="001828FC" w:rsidRDefault="008106AD" w:rsidP="004A7084">
      <w:pPr>
        <w:pStyle w:val="ad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25 транспортных накладных в стандартном виде;</w:t>
      </w:r>
    </w:p>
    <w:p w14:paraId="61CEEAF7" w14:textId="77777777" w:rsidR="00243711" w:rsidRPr="001828FC" w:rsidRDefault="008106AD" w:rsidP="004A7084">
      <w:pPr>
        <w:pStyle w:val="ad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10 транспортных накладных с дефектами (ошибки распознавания, неполные фрагменты, локальные искажения, фотографии со штампами).</w:t>
      </w:r>
    </w:p>
    <w:p w14:paraId="5A18F1B3" w14:textId="5838F2A3" w:rsidR="00243711" w:rsidRPr="001828FC" w:rsidRDefault="008106AD" w:rsidP="004A7084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Используя языковую модель, извлеките из каждой Т</w:t>
      </w:r>
      <w:r w:rsidR="006516D5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Н следующие данные:</w:t>
      </w:r>
    </w:p>
    <w:p w14:paraId="09FD566B" w14:textId="64118B0C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номер Т</w:t>
      </w:r>
      <w:r w:rsidR="006516D5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Н;</w:t>
      </w:r>
    </w:p>
    <w:p w14:paraId="56E8FA0C" w14:textId="1010311E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дата Т</w:t>
      </w:r>
      <w:r w:rsidR="006516D5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Н;</w:t>
      </w:r>
    </w:p>
    <w:p w14:paraId="42CD7A85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наименование грузоотправителя;</w:t>
      </w:r>
    </w:p>
    <w:p w14:paraId="5FE22A30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наименование грузополучателя;</w:t>
      </w:r>
    </w:p>
    <w:p w14:paraId="02796688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название груза;</w:t>
      </w:r>
    </w:p>
    <w:p w14:paraId="065F22E3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общее количество мест;</w:t>
      </w:r>
    </w:p>
    <w:p w14:paraId="0ACA09C8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общий вес брутто;</w:t>
      </w:r>
    </w:p>
    <w:p w14:paraId="03E5E151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общий вес нетто;</w:t>
      </w:r>
    </w:p>
    <w:p w14:paraId="25019654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общий объём;</w:t>
      </w:r>
    </w:p>
    <w:p w14:paraId="48F0E667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стоимость груза;</w:t>
      </w:r>
    </w:p>
    <w:p w14:paraId="5CC3DC77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наименование перевозчика;</w:t>
      </w:r>
    </w:p>
    <w:p w14:paraId="60ED97B2" w14:textId="77777777" w:rsidR="00243711" w:rsidRPr="001828FC" w:rsidRDefault="008106AD" w:rsidP="004A7084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ФИО водителя;</w:t>
      </w:r>
    </w:p>
    <w:p w14:paraId="15E17909" w14:textId="77777777" w:rsidR="00243711" w:rsidRPr="001828FC" w:rsidRDefault="008106AD" w:rsidP="004A7084">
      <w:pPr>
        <w:pStyle w:val="ad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государственный номер ТС.</w:t>
      </w:r>
    </w:p>
    <w:p w14:paraId="696D3B46" w14:textId="77777777" w:rsidR="00E347B7" w:rsidRPr="001828FC" w:rsidRDefault="00990CA4" w:rsidP="004A70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lastRenderedPageBreak/>
        <w:t xml:space="preserve">Сформулируйте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таким образом, чтобы модель возвращала данные в структурированном формате, пригодном для последующего переноса в таблицу. Готовый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необходимо сохранить в отдельный файл. Обратите особое внимание на единообразие наименований полей, форматов дат и числовых значений</w:t>
      </w:r>
      <w:r w:rsidRPr="001828F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828FC">
        <w:rPr>
          <w:rFonts w:ascii="Times New Roman" w:hAnsi="Times New Roman" w:cs="Times New Roman"/>
          <w:sz w:val="28"/>
          <w:szCs w:val="28"/>
        </w:rPr>
        <w:t xml:space="preserve">Выполните обработку всех накладных и сформируйте итоговый Excel-файл со сводной таблицей. </w:t>
      </w:r>
    </w:p>
    <w:p w14:paraId="5C775816" w14:textId="77777777" w:rsidR="00E347B7" w:rsidRPr="001828FC" w:rsidRDefault="00990CA4" w:rsidP="004A70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Таблица должна содержать 13 столбцов в соответствии с перечнем обязательных полей, установленным в задании. Оформление файла выполняется средствами редактора электронных таблиц и должно включать следующее: наименования столбцов в заголовочной строке, сортировку записей по номеру накладной в порядке возрастания, обрамление таблицы видимыми границами, выделение ячеек с нераспознанными данными красной заливкой, а также выравнивание содержимого всех ячеек по центру как по горизонтали, так и по вертикали.</w:t>
      </w:r>
      <w:r w:rsidR="00A74C0D" w:rsidRPr="001828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4C0D" w:rsidRPr="001828FC">
        <w:rPr>
          <w:rFonts w:ascii="Times New Roman" w:hAnsi="Times New Roman" w:cs="Times New Roman"/>
          <w:sz w:val="28"/>
          <w:szCs w:val="28"/>
        </w:rPr>
        <w:t xml:space="preserve">Для накладных, содержащих дефекты, подготовьте отдельный вариант </w:t>
      </w:r>
      <w:proofErr w:type="spellStart"/>
      <w:r w:rsidR="00A74C0D" w:rsidRPr="001828FC">
        <w:rPr>
          <w:rFonts w:ascii="Times New Roman" w:hAnsi="Times New Roman" w:cs="Times New Roman"/>
          <w:sz w:val="28"/>
          <w:szCs w:val="28"/>
        </w:rPr>
        <w:t>промпта</w:t>
      </w:r>
      <w:proofErr w:type="spellEnd"/>
      <w:r w:rsidR="00A74C0D" w:rsidRPr="001828FC">
        <w:rPr>
          <w:rFonts w:ascii="Times New Roman" w:hAnsi="Times New Roman" w:cs="Times New Roman"/>
          <w:sz w:val="28"/>
          <w:szCs w:val="28"/>
        </w:rPr>
        <w:t xml:space="preserve"> с явными инструкциями по обработке неполных, частично повреждённых или неоднозначных данных. </w:t>
      </w:r>
    </w:p>
    <w:p w14:paraId="60875594" w14:textId="633E18B5" w:rsidR="00A74C0D" w:rsidRPr="001828FC" w:rsidRDefault="00A74C0D" w:rsidP="004A70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28FC">
        <w:rPr>
          <w:rFonts w:ascii="Times New Roman" w:hAnsi="Times New Roman" w:cs="Times New Roman"/>
          <w:sz w:val="28"/>
          <w:szCs w:val="28"/>
        </w:rPr>
        <w:t xml:space="preserve">Готовый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необходимо сохранить в отдельный файл. В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промпте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следует чётко указать, каким образом модель должна поступать с нечитаемыми или не поддающимися восстановлению фрагментами: такие поля должны быть помечены как невосстановимые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1828FC">
        <w:rPr>
          <w:rFonts w:ascii="Times New Roman" w:hAnsi="Times New Roman" w:cs="Times New Roman"/>
          <w:sz w:val="28"/>
          <w:szCs w:val="28"/>
        </w:rPr>
        <w:t xml:space="preserve"> в соответствующую ячейку таблицы вносится текст «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нераспознано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>»</w:t>
      </w:r>
      <w:r w:rsidRPr="001828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8BCF73" w14:textId="77777777" w:rsidR="00A74C0D" w:rsidRPr="001828FC" w:rsidRDefault="00A74C0D" w:rsidP="004A70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Создайте итоговый текстовый документ, включающий следующие разделы:</w:t>
      </w:r>
    </w:p>
    <w:p w14:paraId="3BA21823" w14:textId="77777777" w:rsidR="00A74C0D" w:rsidRPr="001828FC" w:rsidRDefault="00A74C0D" w:rsidP="004A7084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описание использованных моделей и обоснование их выбора;</w:t>
      </w:r>
    </w:p>
    <w:p w14:paraId="5484DABE" w14:textId="77777777" w:rsidR="00A74C0D" w:rsidRPr="001828FC" w:rsidRDefault="00A74C0D" w:rsidP="004A7084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количество ячеек в сводной таблице, содержащих идентичные данные;</w:t>
      </w:r>
    </w:p>
    <w:p w14:paraId="07C897AC" w14:textId="77777777" w:rsidR="00A74C0D" w:rsidRPr="001828FC" w:rsidRDefault="00A74C0D" w:rsidP="004A7084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процент успешно обработанных полей с пояснением того, какие именно данные не удалось извлечь в автоматическом режиме;</w:t>
      </w:r>
    </w:p>
    <w:p w14:paraId="356F637F" w14:textId="2F5E6FBA" w:rsidR="00A74C0D" w:rsidRPr="001828FC" w:rsidRDefault="00A74C0D" w:rsidP="004A7084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lastRenderedPageBreak/>
        <w:t>перечень выявленных расхождений и противоречий в данных;</w:t>
      </w:r>
    </w:p>
    <w:p w14:paraId="0D48D9F4" w14:textId="4780173C" w:rsidR="00A74C0D" w:rsidRPr="001828FC" w:rsidRDefault="00A74C0D" w:rsidP="004A7084">
      <w:pPr>
        <w:pStyle w:val="a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описание трудностей, с которыми вы столкнулись в ходе выполнения работы, и способов их преодоления.</w:t>
      </w:r>
    </w:p>
    <w:p w14:paraId="18083556" w14:textId="77777777" w:rsidR="00A74C0D" w:rsidRPr="001828FC" w:rsidRDefault="00A74C0D" w:rsidP="004A70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AB82F" w14:textId="77777777" w:rsidR="00243711" w:rsidRPr="001828FC" w:rsidRDefault="008106AD" w:rsidP="004A7084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Все файлы должны быть сохранены на рабочем столе в папке «Финал 2026 </w:t>
      </w: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Модуль_А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Фамилия И.О.».</w:t>
      </w:r>
    </w:p>
    <w:p w14:paraId="1F49B03A" w14:textId="77777777" w:rsidR="00F263C3" w:rsidRDefault="00F263C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237282008"/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8ECB7A9" w14:textId="01CFE325" w:rsidR="00243711" w:rsidRPr="001828FC" w:rsidRDefault="008106AD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828FC">
        <w:rPr>
          <w:rFonts w:ascii="Times New Roman" w:hAnsi="Times New Roman" w:cs="Times New Roman"/>
          <w:b/>
          <w:bCs/>
          <w:color w:val="000000" w:themeColor="text1"/>
        </w:rPr>
        <w:lastRenderedPageBreak/>
        <w:t>Модуль Б. Генерация аналитических отчётов и документов средствами ИИ (инвариант).</w:t>
      </w:r>
      <w:bookmarkEnd w:id="11"/>
    </w:p>
    <w:p w14:paraId="5C4EB7E4" w14:textId="7D1574C1" w:rsidR="00243711" w:rsidRPr="008D7215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 2 часа</w:t>
      </w:r>
      <w:r w:rsidR="008D721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30 минут</w:t>
      </w:r>
    </w:p>
    <w:p w14:paraId="52F19C70" w14:textId="136C83DF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proofErr w:type="spellEnd"/>
      <w:r w:rsidR="004B4663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2B88213" w14:textId="18284B91" w:rsidR="00DC561D" w:rsidRDefault="00DC561D" w:rsidP="00621A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E44">
        <w:rPr>
          <w:rFonts w:ascii="Times New Roman" w:hAnsi="Times New Roman" w:cs="Times New Roman"/>
          <w:sz w:val="28"/>
          <w:szCs w:val="28"/>
        </w:rPr>
        <w:t xml:space="preserve">Вы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3B6E44">
        <w:rPr>
          <w:rFonts w:ascii="Times New Roman" w:hAnsi="Times New Roman" w:cs="Times New Roman"/>
          <w:sz w:val="28"/>
          <w:szCs w:val="28"/>
        </w:rPr>
        <w:t xml:space="preserve"> аналитик логистической компании «</w:t>
      </w:r>
      <w:proofErr w:type="spellStart"/>
      <w:r w:rsidRPr="003B6E44">
        <w:rPr>
          <w:rFonts w:ascii="Times New Roman" w:hAnsi="Times New Roman" w:cs="Times New Roman"/>
          <w:sz w:val="28"/>
          <w:szCs w:val="28"/>
        </w:rPr>
        <w:t>ЛогиТех</w:t>
      </w:r>
      <w:proofErr w:type="spellEnd"/>
      <w:r w:rsidRPr="003B6E44">
        <w:rPr>
          <w:rFonts w:ascii="Times New Roman" w:hAnsi="Times New Roman" w:cs="Times New Roman"/>
          <w:sz w:val="28"/>
          <w:szCs w:val="28"/>
        </w:rPr>
        <w:t>». Каждую неделю вам необходимо готовить несколько видов отчётов по результатам работы склада для разных получателей: генерального директора, начальника склада, водителей, клиентов и бухгалтера.</w:t>
      </w:r>
      <w:r w:rsidRPr="003B6E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62ECE4" w14:textId="77777777" w:rsidR="00DC561D" w:rsidRDefault="00DC561D" w:rsidP="00621A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E44">
        <w:rPr>
          <w:rFonts w:ascii="Times New Roman" w:hAnsi="Times New Roman" w:cs="Times New Roman"/>
          <w:sz w:val="28"/>
          <w:szCs w:val="28"/>
        </w:rPr>
        <w:t xml:space="preserve">Вам предоставлена таблица, содержащая данные о 500 поставках за прошедший месяц. Каждая запись включает следующие сведения: номер поставки; дату оформления заказа и дату фактической доставки; маршрут следования; тип перевозимого груза; его объём и массу; стоимость доставки; стоимость груза; Ф.И.О. ответственного водителя; статус выполнения доставки (доставлено вовремя / с задержкой / с повреждениями); причину задержки при её наличии; а также оценку, выставленную клиентом. </w:t>
      </w:r>
    </w:p>
    <w:p w14:paraId="4D26C670" w14:textId="4206BF04" w:rsidR="00DC561D" w:rsidRPr="003B6E44" w:rsidRDefault="00DC561D" w:rsidP="00621A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E44">
        <w:rPr>
          <w:rFonts w:ascii="Times New Roman" w:hAnsi="Times New Roman" w:cs="Times New Roman"/>
          <w:sz w:val="28"/>
          <w:szCs w:val="28"/>
        </w:rPr>
        <w:t xml:space="preserve">Необходимо сформировать единый верифицированный аналитический свод данных (агрегаты). Именно он служит основой для последующей подготовки текстовых материалов. Важно помнить, что числовые показатели во всех отчётах должны быть корректными и взаимосогласованными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3B6E44">
        <w:rPr>
          <w:rFonts w:ascii="Times New Roman" w:hAnsi="Times New Roman" w:cs="Times New Roman"/>
          <w:sz w:val="28"/>
          <w:szCs w:val="28"/>
        </w:rPr>
        <w:t xml:space="preserve"> расхождения между документами недопустимы.</w:t>
      </w:r>
    </w:p>
    <w:p w14:paraId="639787D5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 пять отчётов с помощью локальной языковой модели (без ручного редактирования):</w:t>
      </w:r>
    </w:p>
    <w:p w14:paraId="4742EBB7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А для генерального директора:</w:t>
      </w:r>
    </w:p>
    <w:p w14:paraId="6D59B68D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статистика выполнения 500 поставок (общее количество,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доставок вовремя без повреждений груза, вовремя с повреждениями груза, с задержкой без повреждения груза, с задержкой с повреждениями груза), финансовые показатели (общая и средняя стоимость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доставки), 3 управленческих вывода на основе данных. Стиль: деловой, аналитический.</w:t>
      </w:r>
    </w:p>
    <w:p w14:paraId="25BD2EB8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Б для начальника склада:</w:t>
      </w:r>
    </w:p>
    <w:p w14:paraId="65B6071B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Детальный анализ задержек и повреждений с разбивкой по причинам (количество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каждой причины), список не менее 5 маршрутов с наибольшим количеством проблем</w:t>
      </w:r>
      <w:r w:rsidRPr="003B6E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(задержки и повреждения), конкретные рекомендации по оптимизации логистических процессов. Стиль: деловой, аналитический. </w:t>
      </w:r>
    </w:p>
    <w:p w14:paraId="133B94D7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В для водителей:</w:t>
      </w:r>
    </w:p>
    <w:p w14:paraId="6FC9C382" w14:textId="42B1DD8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Рейтинг эффективности работы водителей в виде таблицы. Сортировка от лучшего к худшему по средней оценке клиента. По каждому водителю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 5 числовых показателей: количество поставок,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доставок вовремя, количество задержек, количество повреждений, средняя оценка клиента. Стиль: мотивирующий, понятный.</w:t>
      </w:r>
    </w:p>
    <w:p w14:paraId="2A5E5667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Г для клиентов:</w:t>
      </w:r>
    </w:p>
    <w:p w14:paraId="002570C8" w14:textId="71284B31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Статистика обслуживания по каждому клиенту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 4 числовых показателей: количество поставок,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доставок вовремя, задержки/повреждения(сумма), средняя оценка. Тон: партнёрский, с акцентом на ценности для клиента.</w:t>
      </w:r>
    </w:p>
    <w:p w14:paraId="37646772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Д для бухгалтера:</w:t>
      </w:r>
    </w:p>
    <w:p w14:paraId="21E16280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каждому маршруту указать совокупную стоимость перевозок без НДС (22%) и общую стоимость груза без НДС (22%). Оформить в виде таблицы. Стиль: деловой, аналитический.</w:t>
      </w:r>
    </w:p>
    <w:p w14:paraId="5E8C8172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каждого отчёта сформулируйте отдельный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указанием целевой аудитории и сохраните финальные версии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отдельных документах, наименование файлов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отчёт (А, Б, В, Г, Д)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4F4ECE0D" w14:textId="77777777" w:rsidR="00DC561D" w:rsidRPr="006E6C6A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Каждый отчет должен находиться в отдельном файле, наименования файлов – «Отчет (А, Б, В, Г, Д) для (генерального директора, начальника склада, водителей, клиента, бухгалтера)»</w:t>
      </w:r>
    </w:p>
    <w:p w14:paraId="1D43A82F" w14:textId="77777777" w:rsidR="00DC561D" w:rsidRDefault="00DC561D" w:rsidP="00621AE3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файлы должны быть сохранены на рабочем столе в папке «Финал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Модуль_Б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Фамилия И.О.».</w:t>
      </w:r>
    </w:p>
    <w:p w14:paraId="6D544F71" w14:textId="77777777" w:rsidR="00243711" w:rsidRPr="001828FC" w:rsidRDefault="008106AD">
      <w:pPr>
        <w:spacing w:after="160"/>
        <w:rPr>
          <w:rFonts w:ascii="Times New Roman" w:hAnsi="Times New Roman" w:cs="Times New Roman"/>
        </w:rPr>
      </w:pPr>
      <w:r w:rsidRPr="001828FC">
        <w:rPr>
          <w:rFonts w:ascii="Times New Roman" w:hAnsi="Times New Roman" w:cs="Times New Roman"/>
        </w:rPr>
        <w:t xml:space="preserve"> </w:t>
      </w:r>
    </w:p>
    <w:p w14:paraId="4B6ACCAC" w14:textId="77777777" w:rsidR="00212DEE" w:rsidRPr="001828FC" w:rsidRDefault="00212DE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56788747" w14:textId="418FF9B1" w:rsidR="00243711" w:rsidRPr="001828FC" w:rsidRDefault="008106AD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2" w:name="_Toc237282009"/>
      <w:r w:rsidRPr="001828FC">
        <w:rPr>
          <w:rFonts w:ascii="Times New Roman" w:hAnsi="Times New Roman" w:cs="Times New Roman"/>
          <w:b/>
          <w:bCs/>
          <w:color w:val="000000" w:themeColor="text1"/>
        </w:rPr>
        <w:lastRenderedPageBreak/>
        <w:t>Модуль В. Интеллектуальный анализ своевременности выгрузки и загрузки а/м на складе (</w:t>
      </w:r>
      <w:proofErr w:type="spellStart"/>
      <w:r w:rsidRPr="001828FC">
        <w:rPr>
          <w:rFonts w:ascii="Times New Roman" w:hAnsi="Times New Roman" w:cs="Times New Roman"/>
          <w:b/>
          <w:bCs/>
          <w:color w:val="000000" w:themeColor="text1"/>
        </w:rPr>
        <w:t>вариатив</w:t>
      </w:r>
      <w:proofErr w:type="spellEnd"/>
      <w:r w:rsidRPr="001828FC">
        <w:rPr>
          <w:rFonts w:ascii="Times New Roman" w:hAnsi="Times New Roman" w:cs="Times New Roman"/>
          <w:b/>
          <w:bCs/>
          <w:color w:val="000000" w:themeColor="text1"/>
        </w:rPr>
        <w:t>).</w:t>
      </w:r>
      <w:bookmarkEnd w:id="12"/>
    </w:p>
    <w:p w14:paraId="68EA97EA" w14:textId="08B4F034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6D3EDE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 часа</w:t>
      </w:r>
      <w:r w:rsidR="00BB568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30 минут</w:t>
      </w:r>
    </w:p>
    <w:p w14:paraId="0AD2E625" w14:textId="5709E94D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proofErr w:type="spellEnd"/>
      <w:r w:rsidR="004B4663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3C61077" w14:textId="77777777" w:rsidR="008A4612" w:rsidRDefault="008A4612" w:rsidP="005305DB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4663">
        <w:rPr>
          <w:rFonts w:ascii="Times New Roman" w:hAnsi="Times New Roman" w:cs="Times New Roman"/>
          <w:sz w:val="28"/>
          <w:szCs w:val="28"/>
        </w:rPr>
        <w:t>Вы выступаете в роли специалиста аналитического отдела компании «</w:t>
      </w:r>
      <w:proofErr w:type="spellStart"/>
      <w:r w:rsidRPr="004B4663">
        <w:rPr>
          <w:rFonts w:ascii="Times New Roman" w:hAnsi="Times New Roman" w:cs="Times New Roman"/>
          <w:sz w:val="28"/>
          <w:szCs w:val="28"/>
        </w:rPr>
        <w:t>ЛогиТех</w:t>
      </w:r>
      <w:proofErr w:type="spellEnd"/>
      <w:r w:rsidRPr="004B4663">
        <w:rPr>
          <w:rFonts w:ascii="Times New Roman" w:hAnsi="Times New Roman" w:cs="Times New Roman"/>
          <w:sz w:val="28"/>
          <w:szCs w:val="28"/>
        </w:rPr>
        <w:t>». Для выполнения работы вам предоставлены два массива данных, охватывающих период в один календарный месяц: данные по складским приёмкам и складским отгрузкам.</w:t>
      </w:r>
      <w:r w:rsidRPr="004B4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4663">
        <w:rPr>
          <w:rFonts w:ascii="Times New Roman" w:hAnsi="Times New Roman" w:cs="Times New Roman"/>
          <w:sz w:val="28"/>
          <w:szCs w:val="28"/>
        </w:rPr>
        <w:t xml:space="preserve">Весь процесс анализа необходимо осуществлять поэтапно,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заранее обработав и подготовив данные для нейросети. </w:t>
      </w:r>
      <w:r w:rsidRPr="004B4663">
        <w:rPr>
          <w:rFonts w:ascii="Times New Roman" w:hAnsi="Times New Roman" w:cs="Times New Roman"/>
          <w:sz w:val="28"/>
          <w:szCs w:val="28"/>
        </w:rPr>
        <w:t>После выполнения каждого этапа следует фиксировать промежуточные результаты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725197" w14:textId="77777777" w:rsidR="008A4612" w:rsidRPr="002645DF" w:rsidRDefault="008A4612" w:rsidP="005305DB">
      <w:pPr>
        <w:spacing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645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Этап 1.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2645D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Подготовка данных для нейрос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2645D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2CB0D5B7" w14:textId="77777777" w:rsidR="008A4612" w:rsidRPr="002645DF" w:rsidRDefault="008A4612" w:rsidP="005305DB">
      <w:pPr>
        <w:spacing w:after="16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Блок 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своевременности выгрузки/приёмки.</w:t>
      </w:r>
    </w:p>
    <w:p w14:paraId="17038860" w14:textId="77777777" w:rsidR="008A4612" w:rsidRDefault="008A4612" w:rsidP="005305DB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 на выгрузку и приёмку а/м составляет 3 часа с момента подачи товаросопроводительных документов операторам склада до момента передачи подписанных товаросопроводительных документов водителю от операторов склада. Ключевой показатель эффективности - не менее 95% а\м должны быть выгружены вовремя (=&gt;95% - зелёная зона).</w:t>
      </w:r>
    </w:p>
    <w:p w14:paraId="7D939BDE" w14:textId="77777777" w:rsidR="008A4612" w:rsidRDefault="008A4612" w:rsidP="005305DB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времени на выгрузку а/м происходит по следующему принципу:</w:t>
      </w:r>
    </w:p>
    <w:p w14:paraId="22CFA16A" w14:textId="77777777" w:rsidR="008A4612" w:rsidRDefault="008A4612" w:rsidP="005305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водитель прибыл к операторам склада до планового времени выгрузки, отсчет начинается от планового времени выгрузки до передачи товаросопроводительных документов водителю.</w:t>
      </w:r>
    </w:p>
    <w:p w14:paraId="12702C76" w14:textId="77777777" w:rsidR="008A4612" w:rsidRDefault="008A4612" w:rsidP="005305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водитель прибыл позже планового времени выгрузки, но не более 30 минут, то отсчёт времени начинается от фактического прибытия водителя к операторам склада до передачи товаросопроводительных документов водителю.</w:t>
      </w:r>
    </w:p>
    <w:p w14:paraId="7466733F" w14:textId="77777777" w:rsidR="008A4612" w:rsidRDefault="008A4612" w:rsidP="005305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водитель прибыл к операторам позже планового времени выгрузки на 30 минут, то а/м будет выгружена в порядке живой очереди. Данный а/м в КПЭ учитывается как выгружен вовремя.</w:t>
      </w:r>
    </w:p>
    <w:p w14:paraId="19602390" w14:textId="77777777" w:rsidR="008A4612" w:rsidRDefault="008A4612" w:rsidP="005305DB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составить таблицу с разбивкой по дням в разрезе месяца со следующими данными:</w:t>
      </w:r>
    </w:p>
    <w:p w14:paraId="1840FF8A" w14:textId="77777777" w:rsidR="008A4612" w:rsidRPr="00F004E4" w:rsidRDefault="008A4612" w:rsidP="005305DB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общее количество выгруженных а/м</w:t>
      </w:r>
    </w:p>
    <w:p w14:paraId="10981BC4" w14:textId="77777777" w:rsidR="008A4612" w:rsidRPr="00F004E4" w:rsidRDefault="008A4612" w:rsidP="005305DB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количество выгруженных а/м вовремя</w:t>
      </w:r>
    </w:p>
    <w:p w14:paraId="366DDE62" w14:textId="77777777" w:rsidR="008A4612" w:rsidRDefault="008A4612" w:rsidP="005305DB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lastRenderedPageBreak/>
        <w:t>% вовремя выгруженных а/м (округление до сотых)</w:t>
      </w:r>
    </w:p>
    <w:p w14:paraId="2FF92793" w14:textId="77777777" w:rsidR="008A4612" w:rsidRDefault="008A4612" w:rsidP="005305DB">
      <w:pPr>
        <w:pBdr>
          <w:top w:val="nil"/>
          <w:left w:val="nil"/>
          <w:bottom w:val="nil"/>
          <w:right w:val="nil"/>
          <w:between w:val="nil"/>
        </w:pBdr>
        <w:spacing w:after="160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В последнем столбце указать итоговые данные за месяц.</w:t>
      </w:r>
    </w:p>
    <w:p w14:paraId="0470014E" w14:textId="77777777" w:rsidR="008A4612" w:rsidRPr="00F004E4" w:rsidRDefault="008A4612" w:rsidP="005305DB">
      <w:pPr>
        <w:pBdr>
          <w:top w:val="nil"/>
          <w:left w:val="nil"/>
          <w:bottom w:val="nil"/>
          <w:right w:val="nil"/>
          <w:between w:val="nil"/>
        </w:pBdr>
        <w:spacing w:after="160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 xml:space="preserve">Встроенным редактором электронных таблиц в строке </w:t>
      </w:r>
      <w:r w:rsidRPr="00F004E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F004E4">
        <w:rPr>
          <w:rFonts w:ascii="Times New Roman" w:eastAsia="Times New Roman" w:hAnsi="Times New Roman" w:cs="Times New Roman"/>
          <w:sz w:val="28"/>
          <w:szCs w:val="28"/>
        </w:rPr>
        <w:t>%вовремя выгруженных а/м</w:t>
      </w:r>
      <w:r w:rsidRPr="00F004E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F004E4">
        <w:rPr>
          <w:rFonts w:ascii="Times New Roman" w:eastAsia="Times New Roman" w:hAnsi="Times New Roman" w:cs="Times New Roman"/>
          <w:sz w:val="28"/>
          <w:szCs w:val="28"/>
        </w:rPr>
        <w:t xml:space="preserve"> применить заливку зеленым и красным цветом. При выполнении КПЭ(=&gt;95%) - заливка зеленым цветом, при</w:t>
      </w:r>
      <w:r w:rsidRPr="00F004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004E4">
        <w:rPr>
          <w:rFonts w:ascii="Times New Roman" w:eastAsia="Times New Roman" w:hAnsi="Times New Roman" w:cs="Times New Roman"/>
          <w:sz w:val="28"/>
          <w:szCs w:val="28"/>
        </w:rPr>
        <w:t>невыполнении(&lt;95%) - красным цветом.</w:t>
      </w:r>
    </w:p>
    <w:p w14:paraId="57EECB13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Блок 2. Анализ своевременности загрузки.</w:t>
      </w:r>
    </w:p>
    <w:p w14:paraId="7EF18B83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 на загрузку а/м составляет 2 часа с момента подачи доверенности операторам склада до момента передачи подписанных товаросопроводительных документов водителю от операторов склада. Ключевой показатель эффективности - не менее 95% а\м должны быть загружены вовремя (=&gt;95% - зелёная зона).</w:t>
      </w:r>
    </w:p>
    <w:p w14:paraId="13822B36" w14:textId="77777777" w:rsidR="008A4612" w:rsidRDefault="008A4612" w:rsidP="005305DB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времени на загрузку а/м происходит по следующему принципу:</w:t>
      </w:r>
    </w:p>
    <w:p w14:paraId="03C06B98" w14:textId="77777777" w:rsidR="008A4612" w:rsidRDefault="008A4612" w:rsidP="005305DB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водитель прибыл к операторам склада до планового времени загрузки, отсчет начинается от планового времени загрузки до передачи товаросопроводительных документов водителю.</w:t>
      </w:r>
    </w:p>
    <w:p w14:paraId="07EC69CF" w14:textId="77777777" w:rsidR="008A4612" w:rsidRDefault="008A4612" w:rsidP="005305DB">
      <w:pPr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водитель прибыл позже планового времени загрузки, но не более 30 минут, то отсчёт времени начинается от фактического прибытия водителя к операторам склада до передачи товаросопроводительных документов водителю.</w:t>
      </w:r>
    </w:p>
    <w:p w14:paraId="13A3D789" w14:textId="5387EE89" w:rsidR="008A4612" w:rsidRDefault="008A4612" w:rsidP="005305DB">
      <w:pPr>
        <w:numPr>
          <w:ilvl w:val="0"/>
          <w:numId w:val="3"/>
        </w:num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водитель прибыл к операторам позже планового времени </w:t>
      </w:r>
      <w:r w:rsidR="00BB5687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>грузки на 30 минут, то а/м будет загружена в порядке живой очереди. Данный а/м в КПЭ учитывается как загружен вовремя.</w:t>
      </w:r>
    </w:p>
    <w:p w14:paraId="0F905221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составить таблицу с разбивкой по дням в разрезе месяца со следующими данными:</w:t>
      </w:r>
    </w:p>
    <w:p w14:paraId="2EAB67AC" w14:textId="77777777" w:rsidR="008A4612" w:rsidRDefault="008A4612" w:rsidP="005305DB">
      <w:pPr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загруженных а/м</w:t>
      </w:r>
    </w:p>
    <w:p w14:paraId="00B5075B" w14:textId="77777777" w:rsidR="008A4612" w:rsidRDefault="008A4612" w:rsidP="005305DB">
      <w:pPr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загруженных а/м вовремя</w:t>
      </w:r>
    </w:p>
    <w:p w14:paraId="3BE7E7AE" w14:textId="77777777" w:rsidR="008A4612" w:rsidRDefault="008A4612" w:rsidP="005305DB">
      <w:pPr>
        <w:numPr>
          <w:ilvl w:val="0"/>
          <w:numId w:val="8"/>
        </w:num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% вовремя загруженных а/м (округление до сотых)</w:t>
      </w:r>
    </w:p>
    <w:p w14:paraId="4AAFCBD6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последнем столбце указать итоговые данные за месяц.</w:t>
      </w:r>
    </w:p>
    <w:p w14:paraId="552BBCF0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Встроенным редактором электронных таблиц в строке “%вовремя загруженных а/м” применить заливку зеленым и красным цветом. При выполнении КПЭ(=&gt;95%) - заливка зеленым цветом, при невыполнении(&lt;95%) - красным цветом.</w:t>
      </w:r>
    </w:p>
    <w:p w14:paraId="09FC281F" w14:textId="77777777" w:rsidR="008A4612" w:rsidRPr="002645DF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645D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Этап 2 «Работа с нейросетью»</w:t>
      </w:r>
    </w:p>
    <w:p w14:paraId="299BD414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Расчёт средних показателей.</w:t>
      </w:r>
    </w:p>
    <w:p w14:paraId="5A23BA30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рассчитать:</w:t>
      </w:r>
    </w:p>
    <w:p w14:paraId="27AAA2C0" w14:textId="77777777" w:rsidR="008A4612" w:rsidRPr="00F004E4" w:rsidRDefault="008A4612" w:rsidP="005305DB">
      <w:pPr>
        <w:pStyle w:val="ad"/>
        <w:numPr>
          <w:ilvl w:val="0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среднее время выгрузки/приёмки, от времени прибытия водителя к операторам до времени выдачи товаросопроводительных документов водителю, не опираясь на плановое время выгрузки.</w:t>
      </w:r>
    </w:p>
    <w:p w14:paraId="58325506" w14:textId="77777777" w:rsidR="008A4612" w:rsidRPr="00F004E4" w:rsidRDefault="008A4612" w:rsidP="005305DB">
      <w:pPr>
        <w:pStyle w:val="ad"/>
        <w:numPr>
          <w:ilvl w:val="0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среднее время загрузки, от времени прибытия водителя к операторам до времени выдачи товаросопроводительных документов водителю, не опираясь на плановое время выгрузки.</w:t>
      </w:r>
    </w:p>
    <w:p w14:paraId="1DF4A6A4" w14:textId="77777777" w:rsidR="008A4612" w:rsidRPr="00F004E4" w:rsidRDefault="008A4612" w:rsidP="005305DB">
      <w:pPr>
        <w:pStyle w:val="ad"/>
        <w:numPr>
          <w:ilvl w:val="0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среднее время выгрузки, от времени начала выгрузки до времени окончания выгрузки.</w:t>
      </w:r>
    </w:p>
    <w:p w14:paraId="4DA9A4CA" w14:textId="77777777" w:rsidR="008A4612" w:rsidRPr="00F004E4" w:rsidRDefault="008A4612" w:rsidP="005305DB">
      <w:pPr>
        <w:pStyle w:val="ad"/>
        <w:numPr>
          <w:ilvl w:val="0"/>
          <w:numId w:val="9"/>
        </w:num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4E4">
        <w:rPr>
          <w:rFonts w:ascii="Times New Roman" w:eastAsia="Times New Roman" w:hAnsi="Times New Roman" w:cs="Times New Roman"/>
          <w:sz w:val="28"/>
          <w:szCs w:val="28"/>
        </w:rPr>
        <w:t>среднее время фактической загрузки, от времени начала загрузки до времени окончания загрузки.</w:t>
      </w:r>
    </w:p>
    <w:p w14:paraId="0023B09B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оформить в форме таблицы.</w:t>
      </w:r>
    </w:p>
    <w:p w14:paraId="743AC7E7" w14:textId="49CF73FA" w:rsidR="008A4612" w:rsidRPr="00F004E4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числовые значения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D25F13">
        <w:rPr>
          <w:rFonts w:ascii="Times New Roman" w:eastAsia="Times New Roman" w:hAnsi="Times New Roman" w:cs="Times New Roman"/>
          <w:sz w:val="28"/>
          <w:szCs w:val="28"/>
          <w:lang w:val="ru-RU"/>
        </w:rPr>
        <w:t>этапе 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извлекает нейросеть; </w:t>
      </w:r>
      <w:r w:rsidR="00D25F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ручное </w:t>
      </w:r>
      <w:r>
        <w:rPr>
          <w:rFonts w:ascii="Times New Roman" w:eastAsia="Times New Roman" w:hAnsi="Times New Roman" w:cs="Times New Roman"/>
          <w:sz w:val="28"/>
          <w:szCs w:val="28"/>
        </w:rPr>
        <w:t>дописывание или исправление извлечённых данных не допускается.</w:t>
      </w:r>
    </w:p>
    <w:p w14:paraId="0E13DF76" w14:textId="77777777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Диалог с нейросетью</w:t>
      </w:r>
    </w:p>
    <w:p w14:paraId="2B705B01" w14:textId="6181C216" w:rsidR="008A4612" w:rsidRDefault="008A4612" w:rsidP="005305DB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Ведите и сохраняйте полный лог диалога с нейросетью по всем блокам</w:t>
      </w:r>
      <w:r w:rsidR="007453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этапа 2</w:t>
      </w:r>
      <w:r>
        <w:rPr>
          <w:rFonts w:ascii="Times New Roman" w:eastAsia="Times New Roman" w:hAnsi="Times New Roman" w:cs="Times New Roman"/>
          <w:sz w:val="28"/>
          <w:szCs w:val="28"/>
        </w:rPr>
        <w:t>. Все файлы должны быть сохранены на рабочем столе в папке «Финал 2026 Модуль_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Фамилия И.О.».</w:t>
      </w:r>
    </w:p>
    <w:p w14:paraId="343DD00F" w14:textId="77777777" w:rsidR="00243711" w:rsidRPr="001828FC" w:rsidRDefault="008106AD">
      <w:pPr>
        <w:spacing w:after="160"/>
        <w:rPr>
          <w:rFonts w:ascii="Times New Roman" w:hAnsi="Times New Roman" w:cs="Times New Roman"/>
        </w:rPr>
      </w:pPr>
      <w:r w:rsidRPr="001828FC">
        <w:rPr>
          <w:rFonts w:ascii="Times New Roman" w:hAnsi="Times New Roman" w:cs="Times New Roman"/>
        </w:rPr>
        <w:t xml:space="preserve"> </w:t>
      </w:r>
    </w:p>
    <w:p w14:paraId="78D8BC7E" w14:textId="77777777" w:rsidR="00212DEE" w:rsidRPr="001828FC" w:rsidRDefault="00212DE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42639F06" w14:textId="5B3AC65D" w:rsidR="00243711" w:rsidRPr="001828FC" w:rsidRDefault="008106AD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</w:rPr>
      </w:pPr>
      <w:bookmarkStart w:id="13" w:name="_Toc237282010"/>
      <w:r w:rsidRPr="001828FC">
        <w:rPr>
          <w:rFonts w:ascii="Times New Roman" w:hAnsi="Times New Roman" w:cs="Times New Roman"/>
          <w:b/>
          <w:bCs/>
          <w:color w:val="000000" w:themeColor="text1"/>
        </w:rPr>
        <w:lastRenderedPageBreak/>
        <w:t>Модуль Г. Разработка требований к перевозке опасных грузов по ДОПОГ с помощью ИИ (инвариант).</w:t>
      </w:r>
      <w:bookmarkEnd w:id="13"/>
      <w:r w:rsidRPr="001828F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012D6BE" w14:textId="37CDAE48" w:rsidR="00B0016F" w:rsidRPr="001828FC" w:rsidRDefault="00B0016F" w:rsidP="00B0016F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710954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 часа</w:t>
      </w:r>
    </w:p>
    <w:p w14:paraId="46976EF4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3A647874" w14:textId="3E922083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 предоставляется текстовая документация по правилам перевозки опасных грузов автомобильным транспортом в соответствии с действующей редакцией ДОПОГ. Используя эту документацию, загруженную в локальную нейросеть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Ollama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аналог), необходимо разработать пакет требований к перевозке </w:t>
      </w:r>
      <w:r w:rsidR="00996279">
        <w:rPr>
          <w:rFonts w:ascii="Times New Roman" w:eastAsia="Times New Roman" w:hAnsi="Times New Roman" w:cs="Times New Roman"/>
          <w:sz w:val="28"/>
          <w:szCs w:val="28"/>
          <w:lang w:val="ru-RU"/>
        </w:rPr>
        <w:t>опасных грузов</w:t>
      </w:r>
      <w:r>
        <w:rPr>
          <w:rFonts w:ascii="Times New Roman" w:eastAsia="Times New Roman" w:hAnsi="Times New Roman" w:cs="Times New Roman"/>
          <w:sz w:val="28"/>
          <w:szCs w:val="28"/>
        </w:rPr>
        <w:t>. Модуль выполняется в два этапа.</w:t>
      </w:r>
    </w:p>
    <w:p w14:paraId="3B6DDB40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 1. Разработка шаблона на основе документации ДОПОГ.</w:t>
      </w:r>
    </w:p>
    <w:p w14:paraId="0080E951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Загрузите предоставленный файл с текстовой документацией ДОПОГ в контекст языковой модели.</w:t>
      </w:r>
    </w:p>
    <w:p w14:paraId="6C836B57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Разработайте универсальный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-шаблон, позволяющий анализировать перевозку опасного груза по заданным параметрам без полной переработки запроса.</w:t>
      </w:r>
    </w:p>
    <w:p w14:paraId="08B9DB2D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Шаблон должен содержать заполняемые поля: наименование груза; маршрут перевозки; вид упаковки и масса нетто одной единицы упаковки; совокупная масса нетто партии; вид транспорта; класс опасности по ДОПОГ; транспортная категория по ДОПОГ.</w:t>
      </w:r>
    </w:p>
    <w:p w14:paraId="5D1A0205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шаблоне обязательно укажите, что нейросеть должна опираться на требования из предоставленной документации ДОПОГ, не заменять их общими предположениями и ссылаться на конкретные нормы и разделы.</w:t>
      </w:r>
    </w:p>
    <w:p w14:paraId="49CC6E41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Сохраните финальную версию шаблона в отдельный файл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формата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заголовками, заполняемыми полями и инструкцией по применению.</w:t>
      </w:r>
    </w:p>
    <w:p w14:paraId="42AE97CB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 2. Применение шаблона к практическим кейсам.</w:t>
      </w:r>
    </w:p>
    <w:p w14:paraId="3F021AF7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Используя сохранённый шаблон и предоставленную документацию ДОПОГ, проведите анализ пяти независимых кейсов.</w:t>
      </w:r>
    </w:p>
    <w:p w14:paraId="4ED155DD" w14:textId="405B1C31" w:rsidR="00EF5428" w:rsidRPr="009A3839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Кейс 1. Наименование груза: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Дизельное топливо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Маршрут: Клин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Санкт-Петербург. Упаковка: металлические бочки, масса нетто одной единицы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кг. Совокупная масса нетто партии: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кг. Транспорт: автомобильный. Класс опасности: 3. Транспортная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Снаряженная масса транспортного средства, используемого при перевозках: 16000 кг, номинальная грузоподъемность: 20000 кг.</w:t>
      </w:r>
    </w:p>
    <w:p w14:paraId="4FD7DAD9" w14:textId="7A70FF81" w:rsidR="00EF5428" w:rsidRPr="009A3839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Кейс 2. Наименование груза: Метанол. Маршрут: Клин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Нижний Новгород. Упаковка: металлические бочки, масса нетто одной единицы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 кг. Совокупная масса нетто партии: 4 000 кг. Транспорт: автомобильный. Класс опасности: 3. Транспортная категория: 2.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Снаряженная масса транспортного средства, используемого при перевозках: 3920 кг., номинальная грузоподъемность: 4570 кг.</w:t>
      </w:r>
    </w:p>
    <w:p w14:paraId="26F38F53" w14:textId="3A1140B1" w:rsidR="00EF5428" w:rsidRPr="009A3839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Кейс 3. Наименование груза: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Маршрут: Клин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Москва. Упаковка: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мешки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масса нетто одной единицы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кг. Совокупная масса нетто партии: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кг. Транспорт: автомобильный. Класс опасности: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Транспортная категория: 3.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Снаряженная масса транспортного средства, используемого при перевозках: 2000 кг, номинальная грузоподъемность: 1300 кг.</w:t>
      </w:r>
    </w:p>
    <w:p w14:paraId="68CE2A7B" w14:textId="685AECDF" w:rsidR="00EF5428" w:rsidRPr="009A3839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Кейс 4. Наименование груза: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Трибутилфосфат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Маршрут: Клин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Казань. Упаковка: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еврокубы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(IBC-контейнеры), масса нетто одной единицы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1 100 кг. Совокупная масса нетто партии: 16 500 кг. Транспорт: автомобильный. Класс опасности: 4.2. Транспортная категория: 3.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Снаряженная масса транспортного средства, используемого при перевозках: 17000 кг., номинальная грузоподъемность: 20000 кг.</w:t>
      </w:r>
    </w:p>
    <w:p w14:paraId="4840ADE3" w14:textId="7131D046" w:rsidR="00EF5428" w:rsidRPr="00F3248E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Кейс 5. Наименование груза: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Хлор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Маршрут: Клин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Казань. Упаковка: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балоны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масса нетто одной единицы </w:t>
      </w:r>
      <w:r w:rsidR="00A5703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кг. Совокупная масса нетто партии: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кг. Транспорт: автомобильный. Класс опасности: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Снаряженная масса транспортного средства, используемого при перевозках: 8000 кг, номинальная грузоподъемность: 10000 кг.</w:t>
      </w:r>
    </w:p>
    <w:p w14:paraId="745BCB4F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каждого кейса последовательно выполните следующие действия:</w:t>
      </w:r>
    </w:p>
    <w:p w14:paraId="00937A7B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Составьте полный перечень документов, обязательных для сопровождения перевозки в соответствии с требованиями ДОПОГ, с учётом груза, класса опасности, количества, вида упаковки и маршрута.</w:t>
      </w:r>
    </w:p>
    <w:p w14:paraId="34CE8000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Для каждого документа определите ответственного за его оформление и наличие на борту: грузоотправитель, перевозчик, водитель, грузополучатель или иной участник.</w:t>
      </w:r>
    </w:p>
    <w:p w14:paraId="71114622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Сформируйте перечень дополнительного оборудования отдельно для каждого члена экипажа и для транспортного средства в целом, с указанием технических требований по ДОПОГ.</w:t>
      </w:r>
    </w:p>
    <w:p w14:paraId="3EBC6C4B" w14:textId="77777777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Рассчитайте необходимое количество и технические параметры огнетушителей для транспортного средства, обоснуйте результат ссылкой на нормы ДОПОГ.</w:t>
      </w:r>
    </w:p>
    <w:p w14:paraId="5D9344B3" w14:textId="77777777" w:rsidR="00EF5428" w:rsidRPr="00C068FC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Проверьте корректность заявленных класса опасности и транспортной категории по документации; определите применимость частичных освобождений (например, перевозка в ограниченных количествах)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BF5D7E" w14:textId="075361AF" w:rsidR="00EF5428" w:rsidRDefault="00EF5428" w:rsidP="005305DB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Итоговые материалы должны включать: файл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универсальным шаблоном, отдельный анализ по каждому из 5 кейсов, сравнительную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таблицу по кейсам и краткое описание применения шаблона. Все файлы сохраните в папке «</w:t>
      </w:r>
      <w:r w:rsidR="00D403A2">
        <w:rPr>
          <w:rFonts w:ascii="Times New Roman" w:eastAsia="Times New Roman" w:hAnsi="Times New Roman" w:cs="Times New Roman"/>
          <w:sz w:val="28"/>
          <w:szCs w:val="28"/>
        </w:rPr>
        <w:t>Финал 2026 Модуль_</w:t>
      </w:r>
      <w:r w:rsidR="00D403A2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D403A2">
        <w:rPr>
          <w:rFonts w:ascii="Times New Roman" w:eastAsia="Times New Roman" w:hAnsi="Times New Roman" w:cs="Times New Roman"/>
          <w:sz w:val="28"/>
          <w:szCs w:val="28"/>
        </w:rPr>
        <w:t xml:space="preserve"> Фамилия И.О.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363EE26" w14:textId="77777777" w:rsidR="00243711" w:rsidRPr="001828FC" w:rsidRDefault="008106AD">
      <w:pPr>
        <w:spacing w:after="160"/>
        <w:rPr>
          <w:rFonts w:ascii="Times New Roman" w:hAnsi="Times New Roman" w:cs="Times New Roman"/>
        </w:rPr>
      </w:pPr>
      <w:r w:rsidRPr="001828FC">
        <w:rPr>
          <w:rFonts w:ascii="Times New Roman" w:hAnsi="Times New Roman" w:cs="Times New Roman"/>
        </w:rPr>
        <w:t xml:space="preserve"> </w:t>
      </w:r>
    </w:p>
    <w:p w14:paraId="57CEBC77" w14:textId="77777777" w:rsidR="00212DEE" w:rsidRPr="001828FC" w:rsidRDefault="00212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379BAD0" w14:textId="2DC41E64" w:rsidR="00DA1425" w:rsidRPr="001828FC" w:rsidRDefault="00DA1425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4" w:name="_Toc237282011"/>
      <w:r w:rsidRPr="001828FC">
        <w:rPr>
          <w:rFonts w:ascii="Times New Roman" w:hAnsi="Times New Roman" w:cs="Times New Roman"/>
          <w:b/>
          <w:bCs/>
          <w:color w:val="000000" w:themeColor="text1"/>
        </w:rPr>
        <w:lastRenderedPageBreak/>
        <w:t>Модуль Д. Оптимизация размещения товаров на складе с помощью ИИ (</w:t>
      </w:r>
      <w:proofErr w:type="spellStart"/>
      <w:r w:rsidRPr="001828FC">
        <w:rPr>
          <w:rFonts w:ascii="Times New Roman" w:hAnsi="Times New Roman" w:cs="Times New Roman"/>
          <w:b/>
          <w:bCs/>
          <w:color w:val="000000" w:themeColor="text1"/>
        </w:rPr>
        <w:t>вариатив</w:t>
      </w:r>
      <w:proofErr w:type="spellEnd"/>
      <w:r w:rsidRPr="001828FC">
        <w:rPr>
          <w:rFonts w:ascii="Times New Roman" w:hAnsi="Times New Roman" w:cs="Times New Roman"/>
          <w:b/>
          <w:bCs/>
          <w:color w:val="000000" w:themeColor="text1"/>
        </w:rPr>
        <w:t>).</w:t>
      </w:r>
      <w:bookmarkEnd w:id="14"/>
    </w:p>
    <w:p w14:paraId="00009E13" w14:textId="3E4F56F2" w:rsidR="00DA1425" w:rsidRPr="001828FC" w:rsidRDefault="00DA1425" w:rsidP="00DA1425">
      <w:pPr>
        <w:jc w:val="both"/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 xml:space="preserve">Время на выполнение модуля: </w:t>
      </w:r>
      <w:r w:rsidR="006D3EDE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 часа</w:t>
      </w:r>
    </w:p>
    <w:p w14:paraId="32BCF095" w14:textId="77777777" w:rsidR="00DA1425" w:rsidRPr="001828FC" w:rsidRDefault="00DA1425" w:rsidP="00DA1425">
      <w:pPr>
        <w:jc w:val="both"/>
        <w:rPr>
          <w:rFonts w:ascii="Times New Roman" w:hAnsi="Times New Roman" w:cs="Times New Roman"/>
          <w:sz w:val="28"/>
          <w:szCs w:val="28"/>
        </w:rPr>
      </w:pPr>
      <w:r w:rsidRPr="0029604B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r w:rsidRPr="001828FC">
        <w:rPr>
          <w:rFonts w:ascii="Times New Roman" w:hAnsi="Times New Roman" w:cs="Times New Roman"/>
          <w:sz w:val="28"/>
          <w:szCs w:val="28"/>
        </w:rPr>
        <w:t>:</w:t>
      </w:r>
    </w:p>
    <w:p w14:paraId="52D364C0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3254">
        <w:rPr>
          <w:rFonts w:ascii="Times New Roman" w:hAnsi="Times New Roman" w:cs="Times New Roman"/>
          <w:sz w:val="28"/>
          <w:szCs w:val="28"/>
        </w:rPr>
        <w:t>аналитик логистики компании «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ЛогиТех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>». Руководство поставило задачу сократить время комплектации заказов за счёт оптимального размещения товаров на складе. Вам предоставлены три документа:</w:t>
      </w:r>
    </w:p>
    <w:p w14:paraId="12CCFD68" w14:textId="2E04DF3B" w:rsidR="0029604B" w:rsidRPr="000A3254" w:rsidRDefault="0029604B" w:rsidP="000A7222">
      <w:pPr>
        <w:pStyle w:val="ad"/>
        <w:numPr>
          <w:ilvl w:val="0"/>
          <w:numId w:val="10"/>
        </w:num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254">
        <w:rPr>
          <w:rFonts w:ascii="Times New Roman" w:hAnsi="Times New Roman"/>
          <w:sz w:val="28"/>
          <w:szCs w:val="28"/>
        </w:rPr>
        <w:t xml:space="preserve">Список артикулов </w:t>
      </w:r>
      <w:r w:rsidR="00A5703B">
        <w:rPr>
          <w:rFonts w:ascii="Times New Roman" w:hAnsi="Times New Roman"/>
          <w:sz w:val="28"/>
          <w:szCs w:val="28"/>
        </w:rPr>
        <w:t>-</w:t>
      </w:r>
      <w:r w:rsidRPr="000A3254">
        <w:rPr>
          <w:rFonts w:ascii="Times New Roman" w:hAnsi="Times New Roman"/>
          <w:sz w:val="28"/>
          <w:szCs w:val="28"/>
        </w:rPr>
        <w:t xml:space="preserve"> база данных склада с наименованиями и кодами всех товаров.</w:t>
      </w:r>
    </w:p>
    <w:p w14:paraId="5D224896" w14:textId="4513BA58" w:rsidR="0029604B" w:rsidRPr="000A3254" w:rsidRDefault="0029604B" w:rsidP="000A7222">
      <w:pPr>
        <w:pStyle w:val="ad"/>
        <w:numPr>
          <w:ilvl w:val="0"/>
          <w:numId w:val="10"/>
        </w:num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254">
        <w:rPr>
          <w:rFonts w:ascii="Times New Roman" w:hAnsi="Times New Roman"/>
          <w:sz w:val="28"/>
          <w:szCs w:val="28"/>
        </w:rPr>
        <w:t xml:space="preserve">Схема </w:t>
      </w:r>
      <w:proofErr w:type="spellStart"/>
      <w:r>
        <w:rPr>
          <w:rFonts w:ascii="Times New Roman" w:hAnsi="Times New Roman"/>
          <w:sz w:val="28"/>
          <w:szCs w:val="28"/>
        </w:rPr>
        <w:t>стокажа</w:t>
      </w:r>
      <w:proofErr w:type="spellEnd"/>
      <w:r w:rsidRPr="000A3254">
        <w:rPr>
          <w:rFonts w:ascii="Times New Roman" w:hAnsi="Times New Roman"/>
          <w:sz w:val="28"/>
          <w:szCs w:val="28"/>
        </w:rPr>
        <w:t xml:space="preserve"> </w:t>
      </w:r>
      <w:r w:rsidR="00A5703B">
        <w:rPr>
          <w:rFonts w:ascii="Times New Roman" w:hAnsi="Times New Roman"/>
          <w:sz w:val="28"/>
          <w:szCs w:val="28"/>
        </w:rPr>
        <w:t>-</w:t>
      </w:r>
      <w:r w:rsidRPr="000A3254">
        <w:rPr>
          <w:rFonts w:ascii="Times New Roman" w:hAnsi="Times New Roman"/>
          <w:sz w:val="28"/>
          <w:szCs w:val="28"/>
        </w:rPr>
        <w:t xml:space="preserve"> карта склада с указанием стеллажей, рядов, ячеек и расположения зоны отгрузки.</w:t>
      </w:r>
    </w:p>
    <w:p w14:paraId="0747791D" w14:textId="63CBE59C" w:rsidR="0029604B" w:rsidRPr="000A3254" w:rsidRDefault="0029604B" w:rsidP="000A7222">
      <w:pPr>
        <w:pStyle w:val="ad"/>
        <w:numPr>
          <w:ilvl w:val="0"/>
          <w:numId w:val="10"/>
        </w:num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254">
        <w:rPr>
          <w:rFonts w:ascii="Times New Roman" w:hAnsi="Times New Roman"/>
          <w:sz w:val="28"/>
          <w:szCs w:val="28"/>
        </w:rPr>
        <w:t xml:space="preserve">Таблица заказов </w:t>
      </w:r>
      <w:r w:rsidR="00A5703B">
        <w:rPr>
          <w:rFonts w:ascii="Times New Roman" w:hAnsi="Times New Roman"/>
          <w:sz w:val="28"/>
          <w:szCs w:val="28"/>
        </w:rPr>
        <w:t>-</w:t>
      </w:r>
      <w:r w:rsidRPr="000A3254">
        <w:rPr>
          <w:rFonts w:ascii="Times New Roman" w:hAnsi="Times New Roman"/>
          <w:sz w:val="28"/>
          <w:szCs w:val="28"/>
        </w:rPr>
        <w:t xml:space="preserve"> история заказов за последние 3 месяца (артикул, количество, дата).</w:t>
      </w:r>
    </w:p>
    <w:p w14:paraId="5BFE001C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b/>
          <w:sz w:val="28"/>
          <w:szCs w:val="28"/>
        </w:rPr>
        <w:t>Этап 1.</w:t>
      </w:r>
    </w:p>
    <w:p w14:paraId="3A572350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1. Загрузите таблицу заказов в локальную языковую модель (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Ollama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 xml:space="preserve"> или аналог).</w:t>
      </w:r>
    </w:p>
    <w:p w14:paraId="3BF2988B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2. Сформулируйте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 xml:space="preserve"> для ABC-классификации артикулов по </w:t>
      </w:r>
      <w:r>
        <w:rPr>
          <w:rFonts w:ascii="Times New Roman" w:hAnsi="Times New Roman" w:cs="Times New Roman"/>
          <w:sz w:val="28"/>
          <w:szCs w:val="28"/>
          <w:lang w:val="ru-RU"/>
        </w:rPr>
        <w:t>количеству обращений к определенному артикулу</w:t>
      </w:r>
      <w:r w:rsidRPr="000A3254">
        <w:rPr>
          <w:rFonts w:ascii="Times New Roman" w:hAnsi="Times New Roman" w:cs="Times New Roman"/>
          <w:sz w:val="28"/>
          <w:szCs w:val="28"/>
        </w:rPr>
        <w:t xml:space="preserve"> за период:</w:t>
      </w:r>
    </w:p>
    <w:p w14:paraId="64D2D639" w14:textId="1013D993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категория A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артикулы, формирующие </w:t>
      </w:r>
      <w:r w:rsidR="0061454C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Pr="000A3254">
        <w:rPr>
          <w:rFonts w:ascii="Times New Roman" w:hAnsi="Times New Roman" w:cs="Times New Roman"/>
          <w:sz w:val="28"/>
          <w:szCs w:val="28"/>
        </w:rPr>
        <w:t xml:space="preserve">80% </w:t>
      </w:r>
      <w:r>
        <w:rPr>
          <w:rFonts w:ascii="Times New Roman" w:hAnsi="Times New Roman" w:cs="Times New Roman"/>
          <w:sz w:val="28"/>
          <w:szCs w:val="28"/>
          <w:lang w:val="ru-RU"/>
        </w:rPr>
        <w:t>суммарного количества обращений</w:t>
      </w:r>
      <w:r w:rsidR="0061454C">
        <w:rPr>
          <w:rFonts w:ascii="Times New Roman" w:hAnsi="Times New Roman" w:cs="Times New Roman"/>
          <w:sz w:val="28"/>
          <w:szCs w:val="28"/>
          <w:lang w:val="ru-RU"/>
        </w:rPr>
        <w:t xml:space="preserve"> включительно</w:t>
      </w:r>
      <w:r w:rsidRPr="000A3254">
        <w:rPr>
          <w:rFonts w:ascii="Times New Roman" w:hAnsi="Times New Roman" w:cs="Times New Roman"/>
          <w:sz w:val="28"/>
          <w:szCs w:val="28"/>
        </w:rPr>
        <w:t>;</w:t>
      </w:r>
    </w:p>
    <w:p w14:paraId="07713EB9" w14:textId="5B1E455D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категория B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артикулы, формирующие следующие 15% </w:t>
      </w:r>
      <w:r w:rsidR="00255E7C">
        <w:rPr>
          <w:rFonts w:ascii="Times New Roman" w:hAnsi="Times New Roman" w:cs="Times New Roman"/>
          <w:sz w:val="28"/>
          <w:szCs w:val="28"/>
          <w:lang w:val="ru-RU"/>
        </w:rPr>
        <w:t xml:space="preserve">суммарного </w:t>
      </w:r>
      <w:r>
        <w:rPr>
          <w:rFonts w:ascii="Times New Roman" w:hAnsi="Times New Roman" w:cs="Times New Roman"/>
          <w:sz w:val="28"/>
          <w:szCs w:val="28"/>
          <w:lang w:val="ru-RU"/>
        </w:rPr>
        <w:t>количества обращений</w:t>
      </w:r>
      <w:r w:rsidR="0061454C">
        <w:rPr>
          <w:rFonts w:ascii="Times New Roman" w:hAnsi="Times New Roman" w:cs="Times New Roman"/>
          <w:sz w:val="28"/>
          <w:szCs w:val="28"/>
          <w:lang w:val="ru-RU"/>
        </w:rPr>
        <w:t xml:space="preserve"> включительно</w:t>
      </w:r>
      <w:r w:rsidRPr="000A3254">
        <w:rPr>
          <w:rFonts w:ascii="Times New Roman" w:hAnsi="Times New Roman" w:cs="Times New Roman"/>
          <w:sz w:val="28"/>
          <w:szCs w:val="28"/>
        </w:rPr>
        <w:t>;</w:t>
      </w:r>
    </w:p>
    <w:p w14:paraId="1E7FF5E8" w14:textId="649C4841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категория C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артикулы с наименьшим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количеством обращений</w:t>
      </w:r>
      <w:r w:rsidRPr="000A325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оставшиеся </w:t>
      </w:r>
      <w:r w:rsidRPr="000A3254">
        <w:rPr>
          <w:rFonts w:ascii="Times New Roman" w:hAnsi="Times New Roman" w:cs="Times New Roman"/>
          <w:sz w:val="28"/>
          <w:szCs w:val="28"/>
        </w:rPr>
        <w:t>5%).</w:t>
      </w:r>
    </w:p>
    <w:p w14:paraId="2E098FB0" w14:textId="3357DD19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3. Получите от нейросети таблицу классификации.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 xml:space="preserve"> должен явно опираться только на переданные данные, не добавляя сведений из других источников.</w:t>
      </w:r>
    </w:p>
    <w:p w14:paraId="23E62B1E" w14:textId="77777777" w:rsidR="001F2B9D" w:rsidRDefault="001F2B9D" w:rsidP="000A72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DA1493" w14:textId="4F52507A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b/>
          <w:sz w:val="28"/>
          <w:szCs w:val="28"/>
        </w:rPr>
        <w:lastRenderedPageBreak/>
        <w:t>Этап 2.</w:t>
      </w:r>
    </w:p>
    <w:p w14:paraId="2C5429BD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1. Проверьте корректность классификации: убедитесь, что расчёты нейросети соответствуют исходным данным таблицы заказов.</w:t>
      </w:r>
    </w:p>
    <w:p w14:paraId="33D20570" w14:textId="77777777" w:rsidR="0029604B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2. Выявите ошибки или противоречия в ответе модели и зафиксируйте каждую найденную ошибку.</w:t>
      </w:r>
    </w:p>
    <w:p w14:paraId="1B2761FF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эталон для проверки в любом удобном формате.</w:t>
      </w:r>
    </w:p>
    <w:p w14:paraId="50E731FA" w14:textId="1C100161" w:rsidR="0029604B" w:rsidRPr="001F2B9D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A3254">
        <w:rPr>
          <w:rFonts w:ascii="Times New Roman" w:hAnsi="Times New Roman" w:cs="Times New Roman"/>
          <w:sz w:val="28"/>
          <w:szCs w:val="28"/>
        </w:rPr>
        <w:t xml:space="preserve">. Исправьте ошибки через уточняющие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 xml:space="preserve">. Сохраните полный лог диалога: исходный запрос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ответ модели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уточняющий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="001F2B9D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</w:t>
      </w:r>
      <w:r w:rsidRPr="000A3254">
        <w:rPr>
          <w:rFonts w:ascii="Times New Roman" w:hAnsi="Times New Roman" w:cs="Times New Roman"/>
          <w:sz w:val="28"/>
          <w:szCs w:val="28"/>
        </w:rPr>
        <w:t xml:space="preserve">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итоговый скорректированный результат</w:t>
      </w:r>
      <w:r w:rsidR="001F2B9D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</w:t>
      </w:r>
    </w:p>
    <w:p w14:paraId="50752274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b/>
          <w:sz w:val="28"/>
          <w:szCs w:val="28"/>
        </w:rPr>
        <w:t>Этап 3.</w:t>
      </w:r>
    </w:p>
    <w:p w14:paraId="38B7A5CA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1. На основе результатов ABC-анализа составьте схему оптимального размещения товаров, используя предоставленную схему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стокажа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>:</w:t>
      </w:r>
    </w:p>
    <w:p w14:paraId="78601491" w14:textId="7C3CF982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товары категории A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в ячейках, ближайших к зоне отгрузки;</w:t>
      </w:r>
    </w:p>
    <w:p w14:paraId="1901E4E1" w14:textId="1F6D574C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товары категории B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в ячейках средней удалённости;</w:t>
      </w:r>
    </w:p>
    <w:p w14:paraId="78B65C48" w14:textId="597937AF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товары категории C </w:t>
      </w:r>
      <w:r w:rsidR="00A5703B">
        <w:rPr>
          <w:rFonts w:ascii="Times New Roman" w:hAnsi="Times New Roman" w:cs="Times New Roman"/>
          <w:sz w:val="28"/>
          <w:szCs w:val="28"/>
        </w:rPr>
        <w:t>-</w:t>
      </w:r>
      <w:r w:rsidRPr="000A3254">
        <w:rPr>
          <w:rFonts w:ascii="Times New Roman" w:hAnsi="Times New Roman" w:cs="Times New Roman"/>
          <w:sz w:val="28"/>
          <w:szCs w:val="28"/>
        </w:rPr>
        <w:t xml:space="preserve"> в дальних от зоны отгрузки ячейках.</w:t>
      </w:r>
    </w:p>
    <w:p w14:paraId="06FF407A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 xml:space="preserve">2. Проставьте коды артикулов в соответствующие ячейки схемы. Схема может быть оформлена в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Exce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A3254">
        <w:rPr>
          <w:rFonts w:ascii="Times New Roman" w:hAnsi="Times New Roman" w:cs="Times New Roman"/>
          <w:sz w:val="28"/>
          <w:szCs w:val="28"/>
        </w:rPr>
        <w:t>.</w:t>
      </w:r>
    </w:p>
    <w:p w14:paraId="095947CA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3. Обозначьте на схеме зоны A, B и C (например, цветом или буквенной маркировкой).</w:t>
      </w:r>
    </w:p>
    <w:p w14:paraId="4123BE17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254">
        <w:rPr>
          <w:rFonts w:ascii="Times New Roman" w:hAnsi="Times New Roman" w:cs="Times New Roman"/>
          <w:b/>
          <w:sz w:val="28"/>
          <w:szCs w:val="28"/>
        </w:rPr>
        <w:t>Этап 4.</w:t>
      </w:r>
    </w:p>
    <w:p w14:paraId="13404A8E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Подготовьте итоговый документ в формате</w:t>
      </w:r>
      <w:r w:rsidRPr="00C8029C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C80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0A3254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>, содержащий три обязательных раздела:</w:t>
      </w:r>
    </w:p>
    <w:p w14:paraId="2478E707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описание применённой методологии ABC-анализа;</w:t>
      </w:r>
    </w:p>
    <w:p w14:paraId="4D43CF49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t>таблицу классификации артикулов по категориям A, B, C с указанием нового места хранения каждого артикула на схеме;</w:t>
      </w:r>
    </w:p>
    <w:p w14:paraId="3D73F1E5" w14:textId="5EA0B9F4" w:rsidR="0029604B" w:rsidRPr="00ED6D2C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254">
        <w:rPr>
          <w:rFonts w:ascii="Times New Roman" w:hAnsi="Times New Roman" w:cs="Times New Roman"/>
          <w:sz w:val="28"/>
          <w:szCs w:val="28"/>
        </w:rPr>
        <w:t>обоснование принципов нового размещения и ожидаемый эффект</w:t>
      </w:r>
      <w:r w:rsidR="00ED6D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13B7E2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ошибки не были найдены, это необходимо отразить в отчёте.</w:t>
      </w:r>
    </w:p>
    <w:p w14:paraId="23821CD7" w14:textId="77777777" w:rsidR="0029604B" w:rsidRPr="000A3254" w:rsidRDefault="0029604B" w:rsidP="000A7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254">
        <w:rPr>
          <w:rFonts w:ascii="Times New Roman" w:hAnsi="Times New Roman" w:cs="Times New Roman"/>
          <w:sz w:val="28"/>
          <w:szCs w:val="28"/>
        </w:rPr>
        <w:lastRenderedPageBreak/>
        <w:t>Все файлы (лог промптов, схема размещения, итоговый документ) должны быть сохранены на рабочем столе в папке «</w:t>
      </w:r>
      <w:r>
        <w:rPr>
          <w:rFonts w:ascii="Times New Roman" w:hAnsi="Times New Roman" w:cs="Times New Roman"/>
          <w:sz w:val="28"/>
          <w:szCs w:val="28"/>
          <w:lang w:val="ru-RU"/>
        </w:rPr>
        <w:t>ФИНАЛ</w:t>
      </w:r>
      <w:r w:rsidRPr="000A3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254">
        <w:rPr>
          <w:rFonts w:ascii="Times New Roman" w:hAnsi="Times New Roman" w:cs="Times New Roman"/>
          <w:sz w:val="28"/>
          <w:szCs w:val="28"/>
        </w:rPr>
        <w:t>Модуль_Д</w:t>
      </w:r>
      <w:proofErr w:type="spellEnd"/>
      <w:r w:rsidRPr="000A3254">
        <w:rPr>
          <w:rFonts w:ascii="Times New Roman" w:hAnsi="Times New Roman" w:cs="Times New Roman"/>
          <w:sz w:val="28"/>
          <w:szCs w:val="28"/>
        </w:rPr>
        <w:t xml:space="preserve"> Фамилия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И.О.</w:t>
      </w:r>
      <w:r w:rsidRPr="000A3254">
        <w:rPr>
          <w:rFonts w:ascii="Times New Roman" w:hAnsi="Times New Roman" w:cs="Times New Roman"/>
          <w:sz w:val="28"/>
          <w:szCs w:val="28"/>
        </w:rPr>
        <w:t>».</w:t>
      </w:r>
    </w:p>
    <w:p w14:paraId="5C40B132" w14:textId="77777777" w:rsidR="00212DEE" w:rsidRPr="001828FC" w:rsidRDefault="00212DEE" w:rsidP="0029604B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2406441E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Модуль Е. Применение компьютерного зрения для контроля складских операций (</w:t>
      </w:r>
      <w:proofErr w:type="spellStart"/>
      <w:r w:rsidRPr="00635873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63587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F700253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Время на выполнение модуля: </w:t>
      </w:r>
      <w:r w:rsidRPr="00635873">
        <w:rPr>
          <w:rFonts w:ascii="Times New Roman" w:hAnsi="Times New Roman" w:cs="Times New Roman"/>
          <w:b/>
          <w:bCs/>
          <w:sz w:val="28"/>
          <w:szCs w:val="28"/>
        </w:rPr>
        <w:t>2 часа</w:t>
      </w:r>
    </w:p>
    <w:p w14:paraId="2715F24F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0FFD9778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Вы - специалист по складскому контролю компании «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ЛогиТех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>». На вашем участке установлены стеллажи с тремя полками, на которых размещены товары различных категорий. Каждая полка имеет ограничение по грузоподъёмности. На каждой коробке размещена этикетка: наименование, производитель, масса нетто, масса брутто, дата изготовления, дата прибытия, срок годности и манипуляционные знаки.</w:t>
      </w:r>
    </w:p>
    <w:p w14:paraId="0EA8971C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На рабочем месте установлена веб-камера, подключённая к компьютеру с 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предзагруженной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системой (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Ollama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или аналог) и мультимодальной языковой моделью, поддерживающей работу с изображениями.</w:t>
      </w:r>
    </w:p>
    <w:p w14:paraId="74B9CFB5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t>Этап 1. Контроль нагрузки на полки</w:t>
      </w:r>
    </w:p>
    <w:p w14:paraId="176237FC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Сфотографируйте стеллаж так, чтобы все этикетки и таблички грузоподъёмности были чётко видны. Составьте 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>, чтобы нейросеть считала массу брутто каждой коробки на каждой полке, определила грузоподъёмность каждой полки, проверила, не превышает ли суммарная масса брутто коробок грузоподъёмность полки, и вынесла заключение о допустимости размещения товара с указанием конкретной полки и величины превышения (если оно есть). Самостоятельно перепроверьте расчёт и зафиксируйте совпадение или расхождение с выводом модели.</w:t>
      </w:r>
    </w:p>
    <w:p w14:paraId="2E0A814F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t>Этап 2. Контроль состояния груза, маркировки и условий хранения</w:t>
      </w:r>
    </w:p>
    <w:p w14:paraId="640F8778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По фотографиям получите от модели описание упаковки и внешнего состояния товаров, считывание и интерпретацию манипуляционных знаков (хрупкое, боится влаги, боится света, ориентация и т.д.). Сопоставьте условия хранения, указанные на этикетках, с 5 кейсами склада:</w:t>
      </w:r>
    </w:p>
    <w:p w14:paraId="42CCE348" w14:textId="77777777" w:rsidR="00635873" w:rsidRPr="00635873" w:rsidRDefault="00635873" w:rsidP="00635873">
      <w:pPr>
        <w:pStyle w:val="ad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lastRenderedPageBreak/>
        <w:t>Крытый склад без температурного режима</w:t>
      </w:r>
    </w:p>
    <w:p w14:paraId="49380F15" w14:textId="77777777" w:rsidR="00635873" w:rsidRPr="00635873" w:rsidRDefault="00635873" w:rsidP="00635873">
      <w:pPr>
        <w:pStyle w:val="ad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Крытый склад с режимом от +2 до +4 °C</w:t>
      </w:r>
    </w:p>
    <w:p w14:paraId="06A76EE0" w14:textId="77777777" w:rsidR="00635873" w:rsidRPr="00635873" w:rsidRDefault="00635873" w:rsidP="00635873">
      <w:pPr>
        <w:pStyle w:val="ad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Открытый склад</w:t>
      </w:r>
    </w:p>
    <w:p w14:paraId="60553D79" w14:textId="77777777" w:rsidR="00635873" w:rsidRPr="00635873" w:rsidRDefault="00635873" w:rsidP="00635873">
      <w:pPr>
        <w:pStyle w:val="ad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Морозильная камера с режимом от -18°C и ниже</w:t>
      </w:r>
    </w:p>
    <w:p w14:paraId="41242A57" w14:textId="77777777" w:rsidR="00635873" w:rsidRPr="00635873" w:rsidRDefault="00635873" w:rsidP="00635873">
      <w:pPr>
        <w:pStyle w:val="ad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Отапливаемый склад с режимом от +20°C и выше</w:t>
      </w:r>
    </w:p>
    <w:p w14:paraId="23792E37" w14:textId="7BFD3109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Для каждого товара в каждом кейсе определите статус (ДОПУСТИМО / НЕ ДОПУСТИМО), объясните причину (соответствие или несоответствие температуре, влажности, свету, влаге, воздействию </w:t>
      </w:r>
      <w:r w:rsidR="00345BDF">
        <w:rPr>
          <w:rFonts w:ascii="Times New Roman" w:hAnsi="Times New Roman" w:cs="Times New Roman"/>
          <w:sz w:val="28"/>
          <w:szCs w:val="28"/>
          <w:lang w:val="ru-RU"/>
        </w:rPr>
        <w:t>окружающей среды</w:t>
      </w:r>
      <w:r w:rsidRPr="00635873">
        <w:rPr>
          <w:rFonts w:ascii="Times New Roman" w:hAnsi="Times New Roman" w:cs="Times New Roman"/>
          <w:sz w:val="28"/>
          <w:szCs w:val="28"/>
        </w:rPr>
        <w:t>, чувствительности к вибрации и т.д.). Для товаров со статусом "НЕ ДОПУСТИМО" предложите минимум 2 меры защиты, которые позволили бы безопасно хранить товар в данном кейсе (упаковка, осушители, светонепроницаемая тара, изоляция и т.д.). Самостоятельно проверьте логику выводов модели и зафиксируйте согласие или замечания.</w:t>
      </w:r>
    </w:p>
    <w:p w14:paraId="7AEEA8F4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t>Этап 3. Оптимизация порядка отпуска товара</w:t>
      </w:r>
    </w:p>
    <w:p w14:paraId="30D48297" w14:textId="3925300E" w:rsidR="00635873" w:rsidRPr="009936E2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На складе используется система управления запасами, </w:t>
      </w:r>
      <w:r w:rsidR="009936E2">
        <w:rPr>
          <w:rFonts w:ascii="Times New Roman" w:hAnsi="Times New Roman" w:cs="Times New Roman"/>
          <w:sz w:val="28"/>
          <w:szCs w:val="28"/>
          <w:lang w:val="ru-RU"/>
        </w:rPr>
        <w:t xml:space="preserve">именуемая как </w:t>
      </w:r>
      <w:r w:rsidR="009936E2">
        <w:rPr>
          <w:rFonts w:ascii="Times New Roman" w:hAnsi="Times New Roman" w:cs="Times New Roman"/>
          <w:sz w:val="28"/>
          <w:szCs w:val="28"/>
          <w:lang w:val="en-US"/>
        </w:rPr>
        <w:t>FIFO</w:t>
      </w:r>
      <w:r w:rsidR="009936E2" w:rsidRPr="009936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6E2">
        <w:rPr>
          <w:rFonts w:ascii="Times New Roman" w:hAnsi="Times New Roman" w:cs="Times New Roman"/>
          <w:sz w:val="28"/>
          <w:szCs w:val="28"/>
          <w:lang w:val="ru-RU"/>
        </w:rPr>
        <w:t>согласно дате прибытия на склад.</w:t>
      </w:r>
    </w:p>
    <w:p w14:paraId="63A2AEB3" w14:textId="41430400" w:rsidR="00635873" w:rsidRPr="009936E2" w:rsidRDefault="009936E2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35873" w:rsidRPr="00635873">
        <w:rPr>
          <w:rFonts w:ascii="Times New Roman" w:hAnsi="Times New Roman" w:cs="Times New Roman"/>
          <w:sz w:val="28"/>
          <w:szCs w:val="28"/>
        </w:rPr>
        <w:t>оставьте приор</w:t>
      </w:r>
      <w:proofErr w:type="spellStart"/>
      <w:r w:rsidR="0043783E">
        <w:rPr>
          <w:rFonts w:ascii="Times New Roman" w:hAnsi="Times New Roman" w:cs="Times New Roman"/>
          <w:sz w:val="28"/>
          <w:szCs w:val="28"/>
          <w:lang w:val="ru-RU"/>
        </w:rPr>
        <w:t>ите</w:t>
      </w:r>
      <w:r w:rsidR="00635873" w:rsidRPr="00635873">
        <w:rPr>
          <w:rFonts w:ascii="Times New Roman" w:hAnsi="Times New Roman" w:cs="Times New Roman"/>
          <w:sz w:val="28"/>
          <w:szCs w:val="28"/>
        </w:rPr>
        <w:t>зированный</w:t>
      </w:r>
      <w:proofErr w:type="spellEnd"/>
      <w:r w:rsidR="00635873" w:rsidRPr="00635873">
        <w:rPr>
          <w:rFonts w:ascii="Times New Roman" w:hAnsi="Times New Roman" w:cs="Times New Roman"/>
          <w:sz w:val="28"/>
          <w:szCs w:val="28"/>
        </w:rPr>
        <w:t xml:space="preserve"> список товаров для отпуска, учитывая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используемую систему управления запасами на складе. </w:t>
      </w:r>
    </w:p>
    <w:p w14:paraId="7314ECAE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873">
        <w:rPr>
          <w:rFonts w:ascii="Times New Roman" w:hAnsi="Times New Roman" w:cs="Times New Roman"/>
          <w:b/>
          <w:bCs/>
          <w:sz w:val="28"/>
          <w:szCs w:val="28"/>
        </w:rPr>
        <w:t>Этап 4. Итоговый документ</w:t>
      </w:r>
    </w:p>
    <w:p w14:paraId="04C8BF62" w14:textId="77777777" w:rsidR="00635873" w:rsidRPr="00635873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>Создайте документ Word с анализом работы нейросети, включающий:</w:t>
      </w:r>
    </w:p>
    <w:p w14:paraId="24B169EB" w14:textId="4CF01D98" w:rsidR="00635873" w:rsidRPr="00673485" w:rsidRDefault="00635873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Фотографии стеллажа и этикеток, используемые 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и выводы модели для каждого этапа</w:t>
      </w:r>
      <w:r>
        <w:rPr>
          <w:rFonts w:ascii="Times New Roman" w:hAnsi="Times New Roman" w:cs="Times New Roman"/>
          <w:sz w:val="28"/>
          <w:szCs w:val="28"/>
          <w:lang w:val="ru-RU"/>
        </w:rPr>
        <w:t>, в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аши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самостоятельные расчёты и 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35873">
        <w:rPr>
          <w:rFonts w:ascii="Times New Roman" w:hAnsi="Times New Roman" w:cs="Times New Roman"/>
          <w:sz w:val="28"/>
          <w:szCs w:val="28"/>
        </w:rPr>
        <w:t>таблицу допустимости всех товаров для всех 5 кейсов (товар × кейс, статус, причины, меры защиты)</w:t>
      </w:r>
      <w:r>
        <w:rPr>
          <w:rFonts w:ascii="Times New Roman" w:hAnsi="Times New Roman" w:cs="Times New Roman"/>
          <w:sz w:val="28"/>
          <w:szCs w:val="28"/>
          <w:lang w:val="ru-RU"/>
        </w:rPr>
        <w:t>, п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риорит</w:t>
      </w:r>
      <w:proofErr w:type="spellEnd"/>
      <w:r w:rsidR="0010076F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зированные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списки товаров </w:t>
      </w:r>
      <w:r w:rsidR="009936E2">
        <w:rPr>
          <w:rFonts w:ascii="Times New Roman" w:hAnsi="Times New Roman" w:cs="Times New Roman"/>
          <w:sz w:val="28"/>
          <w:szCs w:val="28"/>
          <w:lang w:val="ru-RU"/>
        </w:rPr>
        <w:t xml:space="preserve">в формате таблицы </w:t>
      </w:r>
      <w:r w:rsidRPr="00635873">
        <w:rPr>
          <w:rFonts w:ascii="Times New Roman" w:hAnsi="Times New Roman" w:cs="Times New Roman"/>
          <w:sz w:val="28"/>
          <w:szCs w:val="28"/>
        </w:rPr>
        <w:t>с обоснованием</w:t>
      </w:r>
      <w:r w:rsidR="00C360FA">
        <w:rPr>
          <w:rFonts w:ascii="Times New Roman" w:hAnsi="Times New Roman" w:cs="Times New Roman"/>
          <w:sz w:val="28"/>
          <w:szCs w:val="28"/>
          <w:lang w:val="ru-RU"/>
        </w:rPr>
        <w:t>, оформленная инструментами электронных таблиц (Все значения в ячейках выравнены по центру относительно вертикали и горизонтали, присутствуют все границы, шапка таблицы присутствует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360FA">
        <w:rPr>
          <w:rFonts w:ascii="Times New Roman" w:hAnsi="Times New Roman" w:cs="Times New Roman"/>
          <w:sz w:val="28"/>
          <w:szCs w:val="28"/>
          <w:lang w:val="ru-RU"/>
        </w:rPr>
        <w:t xml:space="preserve"> ячейки выделены цветом)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873">
        <w:rPr>
          <w:rFonts w:ascii="Times New Roman" w:hAnsi="Times New Roman" w:cs="Times New Roman"/>
          <w:sz w:val="28"/>
          <w:szCs w:val="28"/>
        </w:rPr>
        <w:t xml:space="preserve">анализ качества работы модели: в каких задачах модель уверена, где допускает ошибки или галлюцинации, </w:t>
      </w:r>
      <w:r w:rsidRPr="00635873">
        <w:rPr>
          <w:rFonts w:ascii="Times New Roman" w:hAnsi="Times New Roman" w:cs="Times New Roman"/>
          <w:sz w:val="28"/>
          <w:szCs w:val="28"/>
        </w:rPr>
        <w:lastRenderedPageBreak/>
        <w:t>какие типы данных требуют ручной 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Pr="00635873">
        <w:rPr>
          <w:rFonts w:ascii="Times New Roman" w:hAnsi="Times New Roman" w:cs="Times New Roman"/>
          <w:sz w:val="28"/>
          <w:szCs w:val="28"/>
        </w:rPr>
        <w:t>писание сложностей при составлении промптов, какие элементы оказались эффективными, какие уточнения потребовались</w:t>
      </w:r>
      <w:r>
        <w:rPr>
          <w:rFonts w:ascii="Times New Roman" w:hAnsi="Times New Roman" w:cs="Times New Roman"/>
          <w:sz w:val="28"/>
          <w:szCs w:val="28"/>
          <w:lang w:val="ru-RU"/>
        </w:rPr>
        <w:t>, р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екомендации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по использованию подобных систем в реальной логистике, требования к качеству фотографий</w:t>
      </w:r>
      <w:r w:rsidR="006734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3911A5" w14:textId="120FB4B2" w:rsidR="00635873" w:rsidRPr="00673485" w:rsidRDefault="00635873" w:rsidP="006734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5873">
        <w:rPr>
          <w:rFonts w:ascii="Times New Roman" w:hAnsi="Times New Roman" w:cs="Times New Roman"/>
          <w:sz w:val="28"/>
          <w:szCs w:val="28"/>
        </w:rPr>
        <w:t>Требования к оформлению</w:t>
      </w:r>
      <w:proofErr w:type="gramStart"/>
      <w:r w:rsidRPr="00635873">
        <w:rPr>
          <w:rFonts w:ascii="Times New Roman" w:hAnsi="Times New Roman" w:cs="Times New Roman"/>
          <w:sz w:val="28"/>
          <w:szCs w:val="28"/>
        </w:rPr>
        <w:t>: Сохраните</w:t>
      </w:r>
      <w:proofErr w:type="gramEnd"/>
      <w:r w:rsidRPr="00635873">
        <w:rPr>
          <w:rFonts w:ascii="Times New Roman" w:hAnsi="Times New Roman" w:cs="Times New Roman"/>
          <w:sz w:val="28"/>
          <w:szCs w:val="28"/>
        </w:rPr>
        <w:t xml:space="preserve"> документ в папке «ФИНАЛ</w:t>
      </w:r>
      <w:r w:rsidR="006734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5873">
        <w:rPr>
          <w:rFonts w:ascii="Times New Roman" w:hAnsi="Times New Roman" w:cs="Times New Roman"/>
          <w:sz w:val="28"/>
          <w:szCs w:val="28"/>
        </w:rPr>
        <w:t>Модуль_Е</w:t>
      </w:r>
      <w:proofErr w:type="spellEnd"/>
      <w:r w:rsidRPr="00635873">
        <w:rPr>
          <w:rFonts w:ascii="Times New Roman" w:hAnsi="Times New Roman" w:cs="Times New Roman"/>
          <w:sz w:val="28"/>
          <w:szCs w:val="28"/>
        </w:rPr>
        <w:t xml:space="preserve"> Фамилия И.О.» с названием файла «Анализ_Контроль_Складских_Операций_Фамилия.docx».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873">
        <w:rPr>
          <w:rFonts w:ascii="Times New Roman" w:hAnsi="Times New Roman" w:cs="Times New Roman"/>
          <w:sz w:val="28"/>
          <w:szCs w:val="28"/>
        </w:rPr>
        <w:t>Чётко разделите содержание по этапам с заголовками и подзаголовками.</w:t>
      </w:r>
    </w:p>
    <w:p w14:paraId="23B400C5" w14:textId="77777777" w:rsidR="00243711" w:rsidRPr="00635873" w:rsidRDefault="008106AD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49848" w14:textId="77777777" w:rsidR="00212DEE" w:rsidRPr="00635873" w:rsidRDefault="00212DEE" w:rsidP="006358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73">
        <w:rPr>
          <w:rFonts w:ascii="Times New Roman" w:hAnsi="Times New Roman" w:cs="Times New Roman"/>
          <w:sz w:val="28"/>
          <w:szCs w:val="28"/>
        </w:rPr>
        <w:br w:type="page"/>
      </w:r>
    </w:p>
    <w:p w14:paraId="4B8E487A" w14:textId="38DAC140" w:rsidR="00243711" w:rsidRPr="001828FC" w:rsidRDefault="008106AD" w:rsidP="00222C27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5" w:name="_Toc237282013"/>
      <w:r w:rsidRPr="001828FC">
        <w:rPr>
          <w:rFonts w:ascii="Times New Roman" w:hAnsi="Times New Roman" w:cs="Times New Roman"/>
          <w:b/>
          <w:bCs/>
          <w:color w:val="000000" w:themeColor="text1"/>
        </w:rPr>
        <w:lastRenderedPageBreak/>
        <w:t>Модуль Ж. Презентация результатов применения ИИ в логистике (инвариант).</w:t>
      </w:r>
      <w:bookmarkEnd w:id="15"/>
    </w:p>
    <w:p w14:paraId="2C7F5207" w14:textId="1FED24FC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="00F205CE" w:rsidRPr="001828F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</w:t>
      </w:r>
    </w:p>
    <w:p w14:paraId="2B7AAAFD" w14:textId="77777777" w:rsidR="00243711" w:rsidRPr="001828FC" w:rsidRDefault="008106AD">
      <w:pPr>
        <w:spacing w:after="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1BFE7A96" w14:textId="37711FEC" w:rsidR="00243711" w:rsidRPr="001828FC" w:rsidRDefault="008106AD" w:rsidP="00222C27">
      <w:pPr>
        <w:spacing w:after="160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Вы завершили работу по внедрению технологий искусственного интеллекта в процессы логистической компании «</w:t>
      </w:r>
      <w:proofErr w:type="spellStart"/>
      <w:r w:rsidRPr="001828FC">
        <w:rPr>
          <w:rFonts w:ascii="Times New Roman" w:eastAsia="Times New Roman" w:hAnsi="Times New Roman" w:cs="Times New Roman"/>
          <w:sz w:val="28"/>
          <w:szCs w:val="28"/>
        </w:rPr>
        <w:t>ЛогиТех</w:t>
      </w:r>
      <w:proofErr w:type="spellEnd"/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». Генеральный директор и совет директоров хотят увидеть результаты и понять практическую ценность внедрения. Ваша задача </w:t>
      </w:r>
      <w:r w:rsidR="007E328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и провести презентацию результатов для нетехнической аудитории.</w:t>
      </w:r>
    </w:p>
    <w:p w14:paraId="0CB19BB2" w14:textId="5B8D5474" w:rsidR="00243711" w:rsidRPr="001828FC" w:rsidRDefault="008106AD" w:rsidP="00222C27">
      <w:pPr>
        <w:spacing w:after="160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Подготовьте презентацию объёмом </w:t>
      </w:r>
      <w:r w:rsidR="007E3280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слайдов, включающую обязательные разделы: вводная часть, раздел по каждому выполненному модулю, итоги и эффект. Разделы должны </w:t>
      </w:r>
      <w:r w:rsidR="00A827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отражать вашу работу по автоматизации процессов в каждом модуле, </w:t>
      </w:r>
      <w:r w:rsidRPr="001828FC">
        <w:rPr>
          <w:rFonts w:ascii="Times New Roman" w:eastAsia="Times New Roman" w:hAnsi="Times New Roman" w:cs="Times New Roman"/>
          <w:sz w:val="28"/>
          <w:szCs w:val="28"/>
        </w:rPr>
        <w:t>финальный вывод суммирует весь материал. Презентация должна содержать не менее 5 скриншотов или примеров работы ИИ-систем, инфографику и наглядные сравнения «до/после». Изложение адаптируйте под нетехническую аудиторию: простой язык, понятные аналогии, без перегрузки терминами. При подготовке можно использовать локальные языковые модели.</w:t>
      </w:r>
    </w:p>
    <w:p w14:paraId="1F526678" w14:textId="09BB79F3" w:rsidR="00243711" w:rsidRPr="009D6C7E" w:rsidRDefault="008106AD" w:rsidP="00801E07">
      <w:pPr>
        <w:spacing w:after="160"/>
        <w:ind w:firstLine="68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Подготовьтесь к устной защите презентации перед экспертами.</w:t>
      </w:r>
    </w:p>
    <w:p w14:paraId="5714B212" w14:textId="77777777" w:rsidR="00801E07" w:rsidRPr="001828FC" w:rsidRDefault="00801E07">
      <w:pP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br w:type="page"/>
      </w:r>
    </w:p>
    <w:p w14:paraId="3731D6B2" w14:textId="346BC303" w:rsidR="00243711" w:rsidRPr="00222C27" w:rsidRDefault="008106AD" w:rsidP="00801E07">
      <w:pPr>
        <w:pStyle w:val="1"/>
        <w:jc w:val="center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vertAlign w:val="superscript"/>
          <w:lang w:val="ru-RU"/>
        </w:rPr>
      </w:pPr>
      <w:bookmarkStart w:id="16" w:name="_Toc237282014"/>
      <w:r w:rsidRPr="001828F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2. СПЕЦИАЛЬНЫЕ ПРАВИЛА КОМПЕТЕНЦИИ</w:t>
      </w:r>
      <w:bookmarkEnd w:id="16"/>
    </w:p>
    <w:p w14:paraId="0E0640FC" w14:textId="10A892EB" w:rsidR="00243711" w:rsidRPr="001828FC" w:rsidRDefault="008106AD" w:rsidP="00801E0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конкурсной площадке должно строго соответствовать количеству аккредитованных конкурсантов чемпионата.</w:t>
      </w:r>
    </w:p>
    <w:p w14:paraId="20F7C09E" w14:textId="6067FED8" w:rsidR="00243711" w:rsidRPr="001828FC" w:rsidRDefault="008106AD" w:rsidP="00801E0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На каждом рабочем месте предустановлено:</w:t>
      </w:r>
    </w:p>
    <w:p w14:paraId="5BA5224C" w14:textId="2370E031" w:rsidR="00243711" w:rsidRPr="001828FC" w:rsidRDefault="008106AD" w:rsidP="00801E07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828FC">
        <w:rPr>
          <w:rFonts w:ascii="Times New Roman" w:hAnsi="Times New Roman" w:cs="Times New Roman"/>
          <w:sz w:val="28"/>
          <w:szCs w:val="28"/>
        </w:rPr>
        <w:t>Ollama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с набором локальных языковых моделей, включая мультимодальные модели для работы с изображениями (например, Qwen2.5-VL,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MiniCPM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-V, </w:t>
      </w:r>
      <w:proofErr w:type="spellStart"/>
      <w:r w:rsidRPr="001828FC">
        <w:rPr>
          <w:rFonts w:ascii="Times New Roman" w:hAnsi="Times New Roman" w:cs="Times New Roman"/>
          <w:sz w:val="28"/>
          <w:szCs w:val="28"/>
        </w:rPr>
        <w:t>Llama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3.2-Vision), или аналог</w:t>
      </w:r>
    </w:p>
    <w:p w14:paraId="6921A096" w14:textId="3C558A4C" w:rsidR="00243711" w:rsidRPr="001828FC" w:rsidRDefault="008106AD" w:rsidP="00801E07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828FC">
        <w:rPr>
          <w:rFonts w:ascii="Times New Roman" w:hAnsi="Times New Roman" w:cs="Times New Roman"/>
          <w:sz w:val="28"/>
          <w:szCs w:val="28"/>
          <w:lang w:val="en-US"/>
        </w:rPr>
        <w:t xml:space="preserve">MS Office (Word, Excel, PowerPoint) </w:t>
      </w:r>
      <w:r w:rsidRPr="001828FC">
        <w:rPr>
          <w:rFonts w:ascii="Times New Roman" w:hAnsi="Times New Roman" w:cs="Times New Roman"/>
          <w:sz w:val="28"/>
          <w:szCs w:val="28"/>
        </w:rPr>
        <w:t>или</w:t>
      </w:r>
      <w:r w:rsidRPr="00182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28FC">
        <w:rPr>
          <w:rFonts w:ascii="Times New Roman" w:hAnsi="Times New Roman" w:cs="Times New Roman"/>
          <w:sz w:val="28"/>
          <w:szCs w:val="28"/>
        </w:rPr>
        <w:t>аналог</w:t>
      </w:r>
    </w:p>
    <w:p w14:paraId="4A1A98AC" w14:textId="38A75EED" w:rsidR="00243711" w:rsidRPr="001828FC" w:rsidRDefault="008106AD" w:rsidP="00801E07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828FC">
        <w:rPr>
          <w:rFonts w:ascii="Times New Roman" w:hAnsi="Times New Roman" w:cs="Times New Roman"/>
          <w:sz w:val="28"/>
          <w:szCs w:val="28"/>
        </w:rPr>
        <w:t>Quelmap</w:t>
      </w:r>
      <w:proofErr w:type="spellEnd"/>
      <w:r w:rsidRPr="001828FC">
        <w:rPr>
          <w:rFonts w:ascii="Times New Roman" w:hAnsi="Times New Roman" w:cs="Times New Roman"/>
          <w:sz w:val="28"/>
          <w:szCs w:val="28"/>
        </w:rPr>
        <w:t xml:space="preserve"> (надстройка над локальной языковой моделью для выполнения расчётов) или аналог</w:t>
      </w:r>
    </w:p>
    <w:p w14:paraId="795FD3D3" w14:textId="07F1715C" w:rsidR="00243711" w:rsidRPr="001828FC" w:rsidRDefault="008106AD" w:rsidP="00801E07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1828FC">
        <w:rPr>
          <w:rFonts w:ascii="Times New Roman" w:hAnsi="Times New Roman" w:cs="Times New Roman"/>
          <w:sz w:val="28"/>
          <w:szCs w:val="28"/>
        </w:rPr>
        <w:t>Браузер для работы с локальными интерфейсами (без доступа к внешним онлайн-сервисам)</w:t>
      </w:r>
    </w:p>
    <w:p w14:paraId="6C4E4195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Оборудование на площадке:</w:t>
      </w:r>
    </w:p>
    <w:p w14:paraId="1136DBC1" w14:textId="15A81BBB" w:rsidR="00243711" w:rsidRPr="001828FC" w:rsidRDefault="008106AD" w:rsidP="00801E07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ПК с достаточными ресурсами для работы локальных языковых моделей</w:t>
      </w:r>
    </w:p>
    <w:p w14:paraId="009940E0" w14:textId="6D3C8782" w:rsidR="00243711" w:rsidRPr="001828FC" w:rsidRDefault="008106AD" w:rsidP="00801E07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Веб-камера и штатив для тестирования модели компьютерного зрения</w:t>
      </w:r>
    </w:p>
    <w:p w14:paraId="125A88FA" w14:textId="1EE726DE" w:rsidR="00243711" w:rsidRPr="001828FC" w:rsidRDefault="008106AD" w:rsidP="00801E07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Складская зона с</w:t>
      </w:r>
      <w:r w:rsidR="00623626" w:rsidRPr="001828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стеллажами и ячейками для хранения</w:t>
      </w:r>
    </w:p>
    <w:p w14:paraId="364589C2" w14:textId="731B35C6" w:rsidR="00243711" w:rsidRPr="001828FC" w:rsidRDefault="008106AD" w:rsidP="00801E07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Набор коробок трех размеров разных цветов</w:t>
      </w:r>
    </w:p>
    <w:p w14:paraId="24C29987" w14:textId="75EAEAF5" w:rsidR="00243711" w:rsidRPr="001828FC" w:rsidRDefault="008106AD" w:rsidP="00801E07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8FC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Источники освещения для вариации условий съемки</w:t>
      </w:r>
    </w:p>
    <w:p w14:paraId="58889B1F" w14:textId="77777777" w:rsidR="00243711" w:rsidRPr="001828FC" w:rsidRDefault="008106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B3CE41" w14:textId="77777777" w:rsidR="00243711" w:rsidRPr="001828FC" w:rsidRDefault="008106AD" w:rsidP="00EE052D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7" w:name="_Toc237282015"/>
      <w:r w:rsidRPr="001828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 Личный инструмент конкурсанта</w:t>
      </w:r>
      <w:bookmarkEnd w:id="17"/>
    </w:p>
    <w:p w14:paraId="0BFC4CDD" w14:textId="77777777" w:rsidR="00243711" w:rsidRPr="001828FC" w:rsidRDefault="008106A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Конкурсант не приносит с собой никаких инструментов и использует только предоставленное на площадке оборудование и программное обеспечение.</w:t>
      </w:r>
    </w:p>
    <w:p w14:paraId="27BB3284" w14:textId="30E054E6" w:rsidR="00243711" w:rsidRPr="001828FC" w:rsidRDefault="008106AD" w:rsidP="00EE052D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8" w:name="_Toc237282016"/>
      <w:r w:rsidRPr="001828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2.2. Материалы, оборудование и инструменты,</w:t>
      </w:r>
      <w:r w:rsidR="00EE052D" w:rsidRPr="001828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1828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запрещенные на площадке</w:t>
      </w:r>
      <w:bookmarkEnd w:id="18"/>
    </w:p>
    <w:p w14:paraId="538DB6A9" w14:textId="77777777" w:rsidR="00243711" w:rsidRPr="001828FC" w:rsidRDefault="008106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запрещается:</w:t>
      </w:r>
    </w:p>
    <w:p w14:paraId="7EA560E2" w14:textId="2925CF40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Использовать личные ноутбуки и компьютеры</w:t>
      </w:r>
    </w:p>
    <w:p w14:paraId="2982C918" w14:textId="2A8C9FF8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Использовать мобильные телефоны, смартфоны, умные часы</w:t>
      </w:r>
    </w:p>
    <w:p w14:paraId="19697576" w14:textId="6FE1BF23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Использовать любые внешние накопители (флешки, жесткие диски)</w:t>
      </w:r>
    </w:p>
    <w:p w14:paraId="7DCBFE3D" w14:textId="426E9DF2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lastRenderedPageBreak/>
        <w:t>Использовать наушники (проводные и беспроводные)</w:t>
      </w:r>
    </w:p>
    <w:p w14:paraId="15E56A37" w14:textId="7221F1A9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 xml:space="preserve">Использовать доступ к внешним (облачным) ИИ-сервисам </w:t>
      </w:r>
      <w:r w:rsidR="00A5703B">
        <w:rPr>
          <w:rFonts w:ascii="Times New Roman" w:hAnsi="Times New Roman" w:cs="Times New Roman"/>
          <w:sz w:val="24"/>
          <w:szCs w:val="24"/>
        </w:rPr>
        <w:t>-</w:t>
      </w:r>
      <w:r w:rsidRPr="001828FC">
        <w:rPr>
          <w:rFonts w:ascii="Times New Roman" w:hAnsi="Times New Roman" w:cs="Times New Roman"/>
          <w:sz w:val="24"/>
          <w:szCs w:val="24"/>
        </w:rPr>
        <w:t xml:space="preserve"> ChatGPT, </w:t>
      </w:r>
      <w:proofErr w:type="spellStart"/>
      <w:r w:rsidRPr="001828FC">
        <w:rPr>
          <w:rFonts w:ascii="Times New Roman" w:hAnsi="Times New Roman" w:cs="Times New Roman"/>
          <w:sz w:val="24"/>
          <w:szCs w:val="24"/>
        </w:rPr>
        <w:t>Claude</w:t>
      </w:r>
      <w:proofErr w:type="spellEnd"/>
      <w:r w:rsidRPr="001828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8FC">
        <w:rPr>
          <w:rFonts w:ascii="Times New Roman" w:hAnsi="Times New Roman" w:cs="Times New Roman"/>
          <w:sz w:val="24"/>
          <w:szCs w:val="24"/>
        </w:rPr>
        <w:t>GigaChat</w:t>
      </w:r>
      <w:proofErr w:type="spellEnd"/>
      <w:r w:rsidRPr="001828FC">
        <w:rPr>
          <w:rFonts w:ascii="Times New Roman" w:hAnsi="Times New Roman" w:cs="Times New Roman"/>
          <w:sz w:val="24"/>
          <w:szCs w:val="24"/>
        </w:rPr>
        <w:t xml:space="preserve"> и др. запрещены</w:t>
      </w:r>
    </w:p>
    <w:p w14:paraId="1D2883CB" w14:textId="3D0300EC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Доступ в интернет запрещён, работа ведётся полностью локально</w:t>
      </w:r>
    </w:p>
    <w:p w14:paraId="3654C4FC" w14:textId="3747363A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Использование внешних облачных сервисов компьютерного зрения не допускается</w:t>
      </w:r>
    </w:p>
    <w:p w14:paraId="6D15C0E6" w14:textId="41F81667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>Все остальные сайты и сервисы заблокированы</w:t>
      </w:r>
    </w:p>
    <w:p w14:paraId="76963116" w14:textId="65804442" w:rsidR="00243711" w:rsidRPr="001828FC" w:rsidRDefault="008106AD" w:rsidP="00EE052D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828FC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spellStart"/>
      <w:r w:rsidRPr="001828FC">
        <w:rPr>
          <w:rFonts w:ascii="Times New Roman" w:hAnsi="Times New Roman" w:cs="Times New Roman"/>
          <w:sz w:val="24"/>
          <w:szCs w:val="24"/>
        </w:rPr>
        <w:t>Ollama</w:t>
      </w:r>
      <w:proofErr w:type="spellEnd"/>
      <w:r w:rsidRPr="001828FC">
        <w:rPr>
          <w:rFonts w:ascii="Times New Roman" w:hAnsi="Times New Roman" w:cs="Times New Roman"/>
          <w:sz w:val="24"/>
          <w:szCs w:val="24"/>
        </w:rPr>
        <w:t xml:space="preserve"> происходит полностью локально без доступа к сети</w:t>
      </w:r>
    </w:p>
    <w:p w14:paraId="7AE60ACE" w14:textId="77777777" w:rsidR="00243711" w:rsidRPr="001828FC" w:rsidRDefault="008106A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</w:p>
    <w:p w14:paraId="66397DBD" w14:textId="77777777" w:rsidR="00243711" w:rsidRPr="001828FC" w:rsidRDefault="008106AD" w:rsidP="00EE052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237282017"/>
      <w:r w:rsidRPr="001828FC">
        <w:rPr>
          <w:rFonts w:ascii="Times New Roman" w:hAnsi="Times New Roman" w:cs="Times New Roman"/>
          <w:b/>
          <w:bCs/>
          <w:sz w:val="28"/>
          <w:szCs w:val="28"/>
        </w:rPr>
        <w:t>3. Приложения</w:t>
      </w:r>
      <w:bookmarkEnd w:id="19"/>
    </w:p>
    <w:p w14:paraId="4699B412" w14:textId="77777777" w:rsidR="00243711" w:rsidRPr="001828FC" w:rsidRDefault="008106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119DEC69" w14:textId="77777777" w:rsidR="00243711" w:rsidRPr="001828FC" w:rsidRDefault="008106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728331C3" w14:textId="77777777" w:rsidR="00243711" w:rsidRPr="001828FC" w:rsidRDefault="008106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FC"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42F99259" w14:textId="77777777" w:rsidR="00E04C2F" w:rsidRDefault="00E04C2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04C2F">
        <w:rPr>
          <w:rFonts w:ascii="Times New Roman" w:eastAsia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p w14:paraId="25AC800A" w14:textId="26487BD6" w:rsidR="008D7FDD" w:rsidRPr="008D7FDD" w:rsidRDefault="008D7FD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5. Приложения к заданиям</w:t>
      </w:r>
    </w:p>
    <w:p w14:paraId="034FFE56" w14:textId="77777777" w:rsidR="00243711" w:rsidRPr="001828FC" w:rsidRDefault="00243711">
      <w:pPr>
        <w:rPr>
          <w:rFonts w:ascii="Times New Roman" w:hAnsi="Times New Roman" w:cs="Times New Roman"/>
        </w:rPr>
      </w:pPr>
    </w:p>
    <w:p w14:paraId="4C38D492" w14:textId="5F1D3C45" w:rsidR="00243711" w:rsidRPr="001828FC" w:rsidRDefault="00243711" w:rsidP="00DE487A">
      <w:pPr>
        <w:spacing w:line="360" w:lineRule="auto"/>
        <w:rPr>
          <w:rFonts w:ascii="Times New Roman" w:eastAsia="Times New Roman" w:hAnsi="Times New Roman" w:cs="Times New Roman"/>
        </w:rPr>
      </w:pPr>
    </w:p>
    <w:sectPr w:rsidR="00243711" w:rsidRPr="001828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EAF359C-060A-9A48-BD13-89F87E704A2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7C2EDC9F-69BF-3944-818B-5EEFA03B9437}"/>
    <w:embedBold r:id="rId3" w:fontKey="{B15EDFCD-3CA4-A346-8996-06402A4E4B4E}"/>
    <w:embedItalic r:id="rId4" w:fontKey="{DB698D34-FCE6-2D4F-AC7A-AE40CB9C4361}"/>
    <w:embedBoldItalic r:id="rId5" w:fontKey="{5227FD57-2FB6-7F4D-B8D6-1891E924D71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6" w:fontKey="{AC11304E-60C3-E04B-AEC7-0698D4A29C39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E8FE0CFC-8C30-0E41-BE17-512DB633DA4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8" w:fontKey="{C3625AF3-BBB8-894F-B36B-72AF019FDE27}"/>
    <w:embedBold r:id="rId9" w:fontKey="{55392DC0-7245-6F4D-A403-7C247CA34377}"/>
    <w:embedItalic r:id="rId10" w:fontKey="{1863F6B3-1693-2A4A-9776-6CBE4D9F4B8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1" w:fontKey="{159AFA18-7125-0A4B-8EF3-674B2CE4082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0A500864-B059-E24C-A8B7-F3AD1B3937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338"/>
    <w:multiLevelType w:val="hybridMultilevel"/>
    <w:tmpl w:val="5162882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F493D"/>
    <w:multiLevelType w:val="multilevel"/>
    <w:tmpl w:val="F9A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25FCA"/>
    <w:multiLevelType w:val="hybridMultilevel"/>
    <w:tmpl w:val="44AE58D6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61234"/>
    <w:multiLevelType w:val="hybridMultilevel"/>
    <w:tmpl w:val="268C1054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C0E03"/>
    <w:multiLevelType w:val="hybridMultilevel"/>
    <w:tmpl w:val="6EE6ED8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617C6"/>
    <w:multiLevelType w:val="hybridMultilevel"/>
    <w:tmpl w:val="53DA5B9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78CD"/>
    <w:multiLevelType w:val="hybridMultilevel"/>
    <w:tmpl w:val="5A18B33C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B734B"/>
    <w:multiLevelType w:val="hybridMultilevel"/>
    <w:tmpl w:val="AAE2518A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9051D"/>
    <w:multiLevelType w:val="hybridMultilevel"/>
    <w:tmpl w:val="94422BCA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15F10"/>
    <w:multiLevelType w:val="hybridMultilevel"/>
    <w:tmpl w:val="75E66B24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E6702"/>
    <w:multiLevelType w:val="multilevel"/>
    <w:tmpl w:val="0EF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C0403C"/>
    <w:multiLevelType w:val="hybridMultilevel"/>
    <w:tmpl w:val="F1EEFFBC"/>
    <w:lvl w:ilvl="0" w:tplc="150A7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7428AF"/>
    <w:multiLevelType w:val="multilevel"/>
    <w:tmpl w:val="E58CC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212323A"/>
    <w:multiLevelType w:val="hybridMultilevel"/>
    <w:tmpl w:val="E1982252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6ECC"/>
    <w:multiLevelType w:val="hybridMultilevel"/>
    <w:tmpl w:val="D2DE39C6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D0BFE"/>
    <w:multiLevelType w:val="hybridMultilevel"/>
    <w:tmpl w:val="9CC8282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F66B0"/>
    <w:multiLevelType w:val="hybridMultilevel"/>
    <w:tmpl w:val="79A63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814007"/>
    <w:multiLevelType w:val="hybridMultilevel"/>
    <w:tmpl w:val="F83EE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7A79"/>
    <w:multiLevelType w:val="hybridMultilevel"/>
    <w:tmpl w:val="850EFA94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8120C"/>
    <w:multiLevelType w:val="hybridMultilevel"/>
    <w:tmpl w:val="27D0C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A455D"/>
    <w:multiLevelType w:val="hybridMultilevel"/>
    <w:tmpl w:val="8DA8F3D8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22B8C"/>
    <w:multiLevelType w:val="hybridMultilevel"/>
    <w:tmpl w:val="9550C58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828BB"/>
    <w:multiLevelType w:val="multilevel"/>
    <w:tmpl w:val="6E4E22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FF247D"/>
    <w:multiLevelType w:val="multilevel"/>
    <w:tmpl w:val="E58CC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A977DD6"/>
    <w:multiLevelType w:val="hybridMultilevel"/>
    <w:tmpl w:val="F12A6772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F7544"/>
    <w:multiLevelType w:val="hybridMultilevel"/>
    <w:tmpl w:val="021C3E1C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A1EE0"/>
    <w:multiLevelType w:val="multilevel"/>
    <w:tmpl w:val="E18C3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0552F8F"/>
    <w:multiLevelType w:val="hybridMultilevel"/>
    <w:tmpl w:val="7090DDBC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D0991"/>
    <w:multiLevelType w:val="hybridMultilevel"/>
    <w:tmpl w:val="81DC3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415A2A"/>
    <w:multiLevelType w:val="hybridMultilevel"/>
    <w:tmpl w:val="8554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B18F0"/>
    <w:multiLevelType w:val="multilevel"/>
    <w:tmpl w:val="D1E60B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3A94970"/>
    <w:multiLevelType w:val="hybridMultilevel"/>
    <w:tmpl w:val="167CEABA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538B2"/>
    <w:multiLevelType w:val="hybridMultilevel"/>
    <w:tmpl w:val="7844425A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D2219"/>
    <w:multiLevelType w:val="hybridMultilevel"/>
    <w:tmpl w:val="8DEABAC6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10916"/>
    <w:multiLevelType w:val="multilevel"/>
    <w:tmpl w:val="3CA4C3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F346FC"/>
    <w:multiLevelType w:val="multilevel"/>
    <w:tmpl w:val="C6262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F572D6"/>
    <w:multiLevelType w:val="hybridMultilevel"/>
    <w:tmpl w:val="B0DA2B2E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159AB"/>
    <w:multiLevelType w:val="multilevel"/>
    <w:tmpl w:val="82AE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722FA4"/>
    <w:multiLevelType w:val="multilevel"/>
    <w:tmpl w:val="E18C3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9214BBD"/>
    <w:multiLevelType w:val="multilevel"/>
    <w:tmpl w:val="BEB020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B0F343F"/>
    <w:multiLevelType w:val="hybridMultilevel"/>
    <w:tmpl w:val="2C0645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7629B4"/>
    <w:multiLevelType w:val="hybridMultilevel"/>
    <w:tmpl w:val="1E76EB28"/>
    <w:lvl w:ilvl="0" w:tplc="150A7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926541">
    <w:abstractNumId w:val="30"/>
  </w:num>
  <w:num w:numId="2" w16cid:durableId="732627717">
    <w:abstractNumId w:val="39"/>
  </w:num>
  <w:num w:numId="3" w16cid:durableId="1974477734">
    <w:abstractNumId w:val="12"/>
  </w:num>
  <w:num w:numId="4" w16cid:durableId="489909996">
    <w:abstractNumId w:val="40"/>
  </w:num>
  <w:num w:numId="5" w16cid:durableId="1991132816">
    <w:abstractNumId w:val="28"/>
  </w:num>
  <w:num w:numId="6" w16cid:durableId="152765716">
    <w:abstractNumId w:val="29"/>
  </w:num>
  <w:num w:numId="7" w16cid:durableId="711223077">
    <w:abstractNumId w:val="23"/>
  </w:num>
  <w:num w:numId="8" w16cid:durableId="404302905">
    <w:abstractNumId w:val="38"/>
  </w:num>
  <w:num w:numId="9" w16cid:durableId="731149618">
    <w:abstractNumId w:val="26"/>
  </w:num>
  <w:num w:numId="10" w16cid:durableId="746615890">
    <w:abstractNumId w:val="27"/>
  </w:num>
  <w:num w:numId="11" w16cid:durableId="1847548439">
    <w:abstractNumId w:val="17"/>
  </w:num>
  <w:num w:numId="12" w16cid:durableId="789520347">
    <w:abstractNumId w:val="8"/>
  </w:num>
  <w:num w:numId="13" w16cid:durableId="883374559">
    <w:abstractNumId w:val="0"/>
  </w:num>
  <w:num w:numId="14" w16cid:durableId="691422224">
    <w:abstractNumId w:val="41"/>
  </w:num>
  <w:num w:numId="15" w16cid:durableId="436339313">
    <w:abstractNumId w:val="20"/>
  </w:num>
  <w:num w:numId="16" w16cid:durableId="1233272152">
    <w:abstractNumId w:val="7"/>
  </w:num>
  <w:num w:numId="17" w16cid:durableId="1072121896">
    <w:abstractNumId w:val="36"/>
  </w:num>
  <w:num w:numId="18" w16cid:durableId="1018385550">
    <w:abstractNumId w:val="21"/>
  </w:num>
  <w:num w:numId="19" w16cid:durableId="77602190">
    <w:abstractNumId w:val="33"/>
  </w:num>
  <w:num w:numId="20" w16cid:durableId="337733023">
    <w:abstractNumId w:val="13"/>
  </w:num>
  <w:num w:numId="21" w16cid:durableId="1688674448">
    <w:abstractNumId w:val="24"/>
  </w:num>
  <w:num w:numId="22" w16cid:durableId="283586459">
    <w:abstractNumId w:val="5"/>
  </w:num>
  <w:num w:numId="23" w16cid:durableId="1116369755">
    <w:abstractNumId w:val="34"/>
  </w:num>
  <w:num w:numId="24" w16cid:durableId="1100183066">
    <w:abstractNumId w:val="22"/>
  </w:num>
  <w:num w:numId="25" w16cid:durableId="64838475">
    <w:abstractNumId w:val="9"/>
  </w:num>
  <w:num w:numId="26" w16cid:durableId="2040738444">
    <w:abstractNumId w:val="2"/>
  </w:num>
  <w:num w:numId="27" w16cid:durableId="1312908225">
    <w:abstractNumId w:val="11"/>
  </w:num>
  <w:num w:numId="28" w16cid:durableId="1927303645">
    <w:abstractNumId w:val="3"/>
  </w:num>
  <w:num w:numId="29" w16cid:durableId="1086464823">
    <w:abstractNumId w:val="4"/>
  </w:num>
  <w:num w:numId="30" w16cid:durableId="24063950">
    <w:abstractNumId w:val="18"/>
  </w:num>
  <w:num w:numId="31" w16cid:durableId="669598457">
    <w:abstractNumId w:val="31"/>
  </w:num>
  <w:num w:numId="32" w16cid:durableId="989553105">
    <w:abstractNumId w:val="15"/>
  </w:num>
  <w:num w:numId="33" w16cid:durableId="48579388">
    <w:abstractNumId w:val="32"/>
  </w:num>
  <w:num w:numId="34" w16cid:durableId="1667705002">
    <w:abstractNumId w:val="25"/>
  </w:num>
  <w:num w:numId="35" w16cid:durableId="161286561">
    <w:abstractNumId w:val="37"/>
  </w:num>
  <w:num w:numId="36" w16cid:durableId="1986083667">
    <w:abstractNumId w:val="19"/>
  </w:num>
  <w:num w:numId="37" w16cid:durableId="38285736">
    <w:abstractNumId w:val="6"/>
  </w:num>
  <w:num w:numId="38" w16cid:durableId="1430276300">
    <w:abstractNumId w:val="10"/>
  </w:num>
  <w:num w:numId="39" w16cid:durableId="443576958">
    <w:abstractNumId w:val="14"/>
  </w:num>
  <w:num w:numId="40" w16cid:durableId="1275215046">
    <w:abstractNumId w:val="35"/>
  </w:num>
  <w:num w:numId="41" w16cid:durableId="1868759677">
    <w:abstractNumId w:val="1"/>
  </w:num>
  <w:num w:numId="42" w16cid:durableId="11075018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711"/>
    <w:rsid w:val="0006400A"/>
    <w:rsid w:val="000A7222"/>
    <w:rsid w:val="000F21C7"/>
    <w:rsid w:val="0010076F"/>
    <w:rsid w:val="0011303E"/>
    <w:rsid w:val="00126264"/>
    <w:rsid w:val="001828FC"/>
    <w:rsid w:val="001C0FB6"/>
    <w:rsid w:val="001F2B9D"/>
    <w:rsid w:val="00202B74"/>
    <w:rsid w:val="00203F75"/>
    <w:rsid w:val="00212DEE"/>
    <w:rsid w:val="00222C27"/>
    <w:rsid w:val="00243711"/>
    <w:rsid w:val="00255E7C"/>
    <w:rsid w:val="00285865"/>
    <w:rsid w:val="00291F0E"/>
    <w:rsid w:val="0029604B"/>
    <w:rsid w:val="002A3333"/>
    <w:rsid w:val="002B182B"/>
    <w:rsid w:val="002D7963"/>
    <w:rsid w:val="002E3F02"/>
    <w:rsid w:val="002F2B95"/>
    <w:rsid w:val="00345BDF"/>
    <w:rsid w:val="00345D8B"/>
    <w:rsid w:val="003A33E0"/>
    <w:rsid w:val="003B6E44"/>
    <w:rsid w:val="00420367"/>
    <w:rsid w:val="00435FF9"/>
    <w:rsid w:val="0043783E"/>
    <w:rsid w:val="0045297B"/>
    <w:rsid w:val="00465FF6"/>
    <w:rsid w:val="004A7084"/>
    <w:rsid w:val="004B4663"/>
    <w:rsid w:val="004D1F79"/>
    <w:rsid w:val="004F4D21"/>
    <w:rsid w:val="00515622"/>
    <w:rsid w:val="0052200D"/>
    <w:rsid w:val="005305DB"/>
    <w:rsid w:val="005E30FD"/>
    <w:rsid w:val="005E73CC"/>
    <w:rsid w:val="0061454C"/>
    <w:rsid w:val="0062138A"/>
    <w:rsid w:val="00621AE3"/>
    <w:rsid w:val="00623626"/>
    <w:rsid w:val="00635873"/>
    <w:rsid w:val="006516D5"/>
    <w:rsid w:val="00673485"/>
    <w:rsid w:val="00677F72"/>
    <w:rsid w:val="006D3EDE"/>
    <w:rsid w:val="006D48FB"/>
    <w:rsid w:val="006D7D97"/>
    <w:rsid w:val="006E6C6A"/>
    <w:rsid w:val="00710954"/>
    <w:rsid w:val="0074530D"/>
    <w:rsid w:val="007A1235"/>
    <w:rsid w:val="007C6A94"/>
    <w:rsid w:val="007E3280"/>
    <w:rsid w:val="00801E07"/>
    <w:rsid w:val="00802B5F"/>
    <w:rsid w:val="008106AD"/>
    <w:rsid w:val="00891D4A"/>
    <w:rsid w:val="008932F5"/>
    <w:rsid w:val="008A4612"/>
    <w:rsid w:val="008A72AB"/>
    <w:rsid w:val="008B192D"/>
    <w:rsid w:val="008D7215"/>
    <w:rsid w:val="008D7FDD"/>
    <w:rsid w:val="008F3D62"/>
    <w:rsid w:val="008F6759"/>
    <w:rsid w:val="00906B34"/>
    <w:rsid w:val="00932E0C"/>
    <w:rsid w:val="00990CA4"/>
    <w:rsid w:val="009936E2"/>
    <w:rsid w:val="00995627"/>
    <w:rsid w:val="00996279"/>
    <w:rsid w:val="009C7F28"/>
    <w:rsid w:val="009D34CD"/>
    <w:rsid w:val="009D6C7E"/>
    <w:rsid w:val="00A34B86"/>
    <w:rsid w:val="00A53946"/>
    <w:rsid w:val="00A5703B"/>
    <w:rsid w:val="00A74C0D"/>
    <w:rsid w:val="00A82764"/>
    <w:rsid w:val="00AB2363"/>
    <w:rsid w:val="00AD599A"/>
    <w:rsid w:val="00B0016F"/>
    <w:rsid w:val="00B11245"/>
    <w:rsid w:val="00B12F10"/>
    <w:rsid w:val="00B355C7"/>
    <w:rsid w:val="00B43428"/>
    <w:rsid w:val="00B6793F"/>
    <w:rsid w:val="00B75292"/>
    <w:rsid w:val="00BA6FE8"/>
    <w:rsid w:val="00BB5687"/>
    <w:rsid w:val="00BF3838"/>
    <w:rsid w:val="00C0573F"/>
    <w:rsid w:val="00C05FB6"/>
    <w:rsid w:val="00C360FA"/>
    <w:rsid w:val="00C968D6"/>
    <w:rsid w:val="00CB2439"/>
    <w:rsid w:val="00CC0B61"/>
    <w:rsid w:val="00CD038F"/>
    <w:rsid w:val="00CD552E"/>
    <w:rsid w:val="00D25F13"/>
    <w:rsid w:val="00D403A2"/>
    <w:rsid w:val="00D902F3"/>
    <w:rsid w:val="00DA1425"/>
    <w:rsid w:val="00DC561D"/>
    <w:rsid w:val="00DD404D"/>
    <w:rsid w:val="00DE487A"/>
    <w:rsid w:val="00DF7B39"/>
    <w:rsid w:val="00E04C2F"/>
    <w:rsid w:val="00E23F93"/>
    <w:rsid w:val="00E331FD"/>
    <w:rsid w:val="00E33601"/>
    <w:rsid w:val="00E347B7"/>
    <w:rsid w:val="00E74EFE"/>
    <w:rsid w:val="00EC09E0"/>
    <w:rsid w:val="00ED00EF"/>
    <w:rsid w:val="00ED6D2C"/>
    <w:rsid w:val="00EE052D"/>
    <w:rsid w:val="00EE5151"/>
    <w:rsid w:val="00EF5428"/>
    <w:rsid w:val="00F004E4"/>
    <w:rsid w:val="00F20475"/>
    <w:rsid w:val="00F205CE"/>
    <w:rsid w:val="00F263C3"/>
    <w:rsid w:val="00F64531"/>
    <w:rsid w:val="00F80873"/>
    <w:rsid w:val="00F8260B"/>
    <w:rsid w:val="00F84AF6"/>
    <w:rsid w:val="00F9253A"/>
    <w:rsid w:val="00F96F63"/>
    <w:rsid w:val="00FB7AC5"/>
    <w:rsid w:val="00FC05BF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4B3C"/>
  <w15:docId w15:val="{0DDCA699-92EC-4026-9F8E-E431F97F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paragraph" w:styleId="ad">
    <w:name w:val="List Paragraph"/>
    <w:basedOn w:val="a"/>
    <w:uiPriority w:val="34"/>
    <w:qFormat/>
    <w:rsid w:val="008106AD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A7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TOC Heading"/>
    <w:basedOn w:val="1"/>
    <w:next w:val="a"/>
    <w:uiPriority w:val="39"/>
    <w:unhideWhenUsed/>
    <w:qFormat/>
    <w:rsid w:val="00E23F9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styleId="af0">
    <w:name w:val="Book Title"/>
    <w:basedOn w:val="a0"/>
    <w:uiPriority w:val="33"/>
    <w:qFormat/>
    <w:rsid w:val="00E23F93"/>
    <w:rPr>
      <w:b/>
      <w:bCs/>
      <w:i/>
      <w:iCs/>
      <w:spacing w:val="5"/>
    </w:rPr>
  </w:style>
  <w:style w:type="paragraph" w:styleId="10">
    <w:name w:val="toc 1"/>
    <w:basedOn w:val="a"/>
    <w:next w:val="a"/>
    <w:autoRedefine/>
    <w:uiPriority w:val="39"/>
    <w:unhideWhenUsed/>
    <w:rsid w:val="00B355C7"/>
    <w:pPr>
      <w:spacing w:after="100"/>
    </w:pPr>
  </w:style>
  <w:style w:type="character" w:styleId="af1">
    <w:name w:val="Hyperlink"/>
    <w:basedOn w:val="a0"/>
    <w:uiPriority w:val="99"/>
    <w:unhideWhenUsed/>
    <w:rsid w:val="00B355C7"/>
    <w:rPr>
      <w:color w:val="0000FF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932E0C"/>
    <w:pPr>
      <w:spacing w:after="100"/>
      <w:ind w:left="220"/>
    </w:pPr>
  </w:style>
  <w:style w:type="character" w:customStyle="1" w:styleId="30">
    <w:name w:val="Заголовок 3 Знак"/>
    <w:basedOn w:val="a0"/>
    <w:link w:val="3"/>
    <w:rsid w:val="0045297B"/>
    <w:rPr>
      <w:color w:val="434343"/>
      <w:sz w:val="28"/>
      <w:szCs w:val="28"/>
    </w:rPr>
  </w:style>
  <w:style w:type="paragraph" w:styleId="af2">
    <w:name w:val="Intense Quote"/>
    <w:basedOn w:val="a"/>
    <w:next w:val="a"/>
    <w:link w:val="af3"/>
    <w:uiPriority w:val="30"/>
    <w:qFormat/>
    <w:rsid w:val="00801E0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801E07"/>
    <w:rPr>
      <w:i/>
      <w:i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1C0FB6"/>
    <w:pPr>
      <w:spacing w:after="100"/>
      <w:ind w:left="440"/>
    </w:pPr>
  </w:style>
  <w:style w:type="character" w:styleId="af4">
    <w:name w:val="Strong"/>
    <w:basedOn w:val="a0"/>
    <w:uiPriority w:val="22"/>
    <w:qFormat/>
    <w:rsid w:val="000F21C7"/>
    <w:rPr>
      <w:b/>
      <w:bCs/>
    </w:rPr>
  </w:style>
  <w:style w:type="character" w:customStyle="1" w:styleId="hljs-attribute">
    <w:name w:val="hljs-attribute"/>
    <w:basedOn w:val="a0"/>
    <w:rsid w:val="00BF3838"/>
  </w:style>
  <w:style w:type="character" w:customStyle="1" w:styleId="hljs-punctuation">
    <w:name w:val="hljs-punctuation"/>
    <w:basedOn w:val="a0"/>
    <w:rsid w:val="00BF3838"/>
  </w:style>
  <w:style w:type="character" w:customStyle="1" w:styleId="hljs-string">
    <w:name w:val="hljs-string"/>
    <w:basedOn w:val="a0"/>
    <w:rsid w:val="00BF3838"/>
  </w:style>
  <w:style w:type="table" w:styleId="af5">
    <w:name w:val="Table Grid"/>
    <w:basedOn w:val="a1"/>
    <w:uiPriority w:val="39"/>
    <w:rsid w:val="00222C2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semiHidden/>
    <w:rsid w:val="00222C27"/>
    <w:pPr>
      <w:widowControl w:val="0"/>
      <w:snapToGrid w:val="0"/>
      <w:spacing w:line="360" w:lineRule="auto"/>
      <w:jc w:val="both"/>
    </w:pPr>
    <w:rPr>
      <w:rFonts w:eastAsia="Times New Roman" w:cs="Times New Roman"/>
      <w:sz w:val="24"/>
      <w:szCs w:val="20"/>
      <w:lang w:val="en-AU" w:eastAsia="en-US"/>
    </w:rPr>
  </w:style>
  <w:style w:type="character" w:customStyle="1" w:styleId="af7">
    <w:name w:val="Основной текст Знак"/>
    <w:basedOn w:val="a0"/>
    <w:link w:val="af6"/>
    <w:semiHidden/>
    <w:rsid w:val="00222C27"/>
    <w:rPr>
      <w:rFonts w:eastAsia="Times New Roman" w:cs="Times New Roman"/>
      <w:sz w:val="24"/>
      <w:szCs w:val="20"/>
      <w:lang w:val="en-AU" w:eastAsia="en-US"/>
    </w:rPr>
  </w:style>
  <w:style w:type="paragraph" w:styleId="af8">
    <w:name w:val="caption"/>
    <w:basedOn w:val="a"/>
    <w:next w:val="a"/>
    <w:uiPriority w:val="35"/>
    <w:unhideWhenUsed/>
    <w:qFormat/>
    <w:rsid w:val="00222C27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2DB9-01A9-4DC5-8242-A4301A0D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38</Pages>
  <Words>6852</Words>
  <Characters>39060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Evgen</dc:creator>
  <cp:lastModifiedBy>Microsoft Office User</cp:lastModifiedBy>
  <cp:revision>25</cp:revision>
  <dcterms:created xsi:type="dcterms:W3CDTF">2026-08-27T08:43:00Z</dcterms:created>
  <dcterms:modified xsi:type="dcterms:W3CDTF">2026-09-01T06:59:00Z</dcterms:modified>
</cp:coreProperties>
</file>